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42" w:rsidRPr="002C0342" w:rsidRDefault="002C0342" w:rsidP="002C0342">
      <w:pPr>
        <w:jc w:val="center"/>
        <w:rPr>
          <w:b/>
          <w:sz w:val="28"/>
          <w:szCs w:val="28"/>
        </w:rPr>
      </w:pPr>
      <w:r w:rsidRPr="002C0342">
        <w:rPr>
          <w:noProof/>
          <w:sz w:val="24"/>
          <w:szCs w:val="24"/>
        </w:rPr>
        <w:drawing>
          <wp:anchor distT="0" distB="0" distL="114300" distR="114300" simplePos="0" relativeHeight="251660288" behindDoc="0" locked="0" layoutInCell="1" allowOverlap="1" wp14:anchorId="6CD0D003" wp14:editId="21C9022C">
            <wp:simplePos x="0" y="0"/>
            <wp:positionH relativeFrom="margin">
              <wp:posOffset>2668270</wp:posOffset>
            </wp:positionH>
            <wp:positionV relativeFrom="paragraph">
              <wp:posOffset>-479425</wp:posOffset>
            </wp:positionV>
            <wp:extent cx="904875" cy="10287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extLst>
                        <a:ext uri="{28A0092B-C50C-407E-A947-70E740481C1C}">
                          <a14:useLocalDpi xmlns:a14="http://schemas.microsoft.com/office/drawing/2010/main" val="0"/>
                        </a:ext>
                      </a:extLst>
                    </a:blip>
                    <a:srcRect l="39967" r="41714" b="48373"/>
                    <a:stretch>
                      <a:fillRect/>
                    </a:stretch>
                  </pic:blipFill>
                  <pic:spPr bwMode="auto">
                    <a:xfrm>
                      <a:off x="0" y="0"/>
                      <a:ext cx="904875" cy="1028700"/>
                    </a:xfrm>
                    <a:prstGeom prst="rect">
                      <a:avLst/>
                    </a:prstGeom>
                    <a:noFill/>
                  </pic:spPr>
                </pic:pic>
              </a:graphicData>
            </a:graphic>
            <wp14:sizeRelH relativeFrom="page">
              <wp14:pctWidth>0</wp14:pctWidth>
            </wp14:sizeRelH>
            <wp14:sizeRelV relativeFrom="page">
              <wp14:pctHeight>0</wp14:pctHeight>
            </wp14:sizeRelV>
          </wp:anchor>
        </w:drawing>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r w:rsidR="00345367">
        <w:rPr>
          <w:sz w:val="28"/>
          <w:szCs w:val="28"/>
        </w:rPr>
        <w:tab/>
      </w:r>
    </w:p>
    <w:p w:rsidR="002C0342" w:rsidRPr="002C0342" w:rsidRDefault="002C0342" w:rsidP="002C0342">
      <w:pPr>
        <w:widowControl/>
        <w:autoSpaceDE/>
        <w:autoSpaceDN/>
        <w:adjustRightInd/>
        <w:jc w:val="center"/>
        <w:rPr>
          <w:b/>
          <w:sz w:val="28"/>
          <w:szCs w:val="28"/>
        </w:rPr>
      </w:pPr>
    </w:p>
    <w:p w:rsidR="002C0342" w:rsidRPr="002C0342" w:rsidRDefault="002C0342" w:rsidP="002C0342">
      <w:pPr>
        <w:keepNext/>
        <w:widowControl/>
        <w:autoSpaceDE/>
        <w:autoSpaceDN/>
        <w:adjustRightInd/>
        <w:spacing w:before="240"/>
        <w:jc w:val="center"/>
        <w:outlineLvl w:val="0"/>
        <w:rPr>
          <w:b/>
          <w:kern w:val="32"/>
          <w:sz w:val="44"/>
          <w:szCs w:val="32"/>
        </w:rPr>
      </w:pPr>
      <w:r w:rsidRPr="002C0342">
        <w:rPr>
          <w:b/>
          <w:kern w:val="32"/>
          <w:sz w:val="44"/>
          <w:szCs w:val="32"/>
        </w:rPr>
        <w:t>СОБРАНИЕ ПРЕДСТАВИТЕЛЕЙ</w:t>
      </w:r>
    </w:p>
    <w:p w:rsidR="002C0342" w:rsidRPr="002C0342" w:rsidRDefault="002C0342" w:rsidP="002C0342">
      <w:pPr>
        <w:keepNext/>
        <w:widowControl/>
        <w:autoSpaceDE/>
        <w:autoSpaceDN/>
        <w:adjustRightInd/>
        <w:jc w:val="center"/>
        <w:outlineLvl w:val="1"/>
        <w:rPr>
          <w:b/>
          <w:sz w:val="36"/>
        </w:rPr>
      </w:pPr>
      <w:r w:rsidRPr="002C0342">
        <w:rPr>
          <w:b/>
          <w:sz w:val="36"/>
        </w:rPr>
        <w:t>г. ВЛАДИКАВКАЗ</w:t>
      </w:r>
    </w:p>
    <w:p w:rsidR="002C0342" w:rsidRPr="002C0342" w:rsidRDefault="002C0342" w:rsidP="002C0342">
      <w:pPr>
        <w:widowControl/>
        <w:autoSpaceDE/>
        <w:autoSpaceDN/>
        <w:adjustRightInd/>
        <w:jc w:val="center"/>
        <w:rPr>
          <w:b/>
          <w:bCs/>
          <w:spacing w:val="60"/>
          <w:sz w:val="16"/>
          <w:szCs w:val="28"/>
        </w:rPr>
      </w:pPr>
      <w:r w:rsidRPr="002C0342">
        <w:rPr>
          <w:noProof/>
          <w:sz w:val="24"/>
          <w:szCs w:val="24"/>
        </w:rPr>
        <mc:AlternateContent>
          <mc:Choice Requires="wps">
            <w:drawing>
              <wp:anchor distT="4294967295" distB="4294967295" distL="114300" distR="114300" simplePos="0" relativeHeight="251659264" behindDoc="0" locked="0" layoutInCell="1" allowOverlap="1" wp14:anchorId="2D16209D" wp14:editId="3FFEF7C3">
                <wp:simplePos x="0" y="0"/>
                <wp:positionH relativeFrom="margin">
                  <wp:align>right</wp:align>
                </wp:positionH>
                <wp:positionV relativeFrom="paragraph">
                  <wp:posOffset>91440</wp:posOffset>
                </wp:positionV>
                <wp:extent cx="6432550" cy="6350"/>
                <wp:effectExtent l="0" t="19050" r="44450" b="508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2550" cy="63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56A6"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5.3pt,7.2pt" to="961.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" strokeweight="4.5pt">
                <v:stroke linestyle="thickThin"/>
                <w10:wrap anchorx="margin"/>
              </v:line>
            </w:pict>
          </mc:Fallback>
        </mc:AlternateContent>
      </w:r>
    </w:p>
    <w:p w:rsidR="002C0342" w:rsidRPr="002C0342" w:rsidRDefault="002C0342" w:rsidP="002C0342">
      <w:pPr>
        <w:widowControl/>
        <w:autoSpaceDE/>
        <w:autoSpaceDN/>
        <w:adjustRightInd/>
        <w:jc w:val="center"/>
        <w:rPr>
          <w:b/>
          <w:bCs/>
          <w:spacing w:val="60"/>
          <w:sz w:val="40"/>
          <w:szCs w:val="28"/>
        </w:rPr>
      </w:pPr>
    </w:p>
    <w:p w:rsidR="002C0342" w:rsidRPr="002C0342" w:rsidRDefault="002C0342" w:rsidP="002C0342">
      <w:pPr>
        <w:widowControl/>
        <w:autoSpaceDE/>
        <w:autoSpaceDN/>
        <w:adjustRightInd/>
        <w:jc w:val="center"/>
        <w:rPr>
          <w:b/>
          <w:bCs/>
          <w:spacing w:val="60"/>
          <w:sz w:val="40"/>
          <w:szCs w:val="28"/>
        </w:rPr>
      </w:pPr>
      <w:r w:rsidRPr="002C0342">
        <w:rPr>
          <w:b/>
          <w:bCs/>
          <w:spacing w:val="60"/>
          <w:sz w:val="40"/>
          <w:szCs w:val="28"/>
        </w:rPr>
        <w:t>РЕШЕНИЕ</w:t>
      </w:r>
    </w:p>
    <w:p w:rsidR="002C0342" w:rsidRPr="002C0342" w:rsidRDefault="002C0342" w:rsidP="002C0342">
      <w:pPr>
        <w:widowControl/>
        <w:autoSpaceDE/>
        <w:autoSpaceDN/>
        <w:adjustRightInd/>
        <w:jc w:val="center"/>
        <w:rPr>
          <w:sz w:val="16"/>
          <w:szCs w:val="16"/>
        </w:rPr>
      </w:pPr>
    </w:p>
    <w:p w:rsidR="002C0342" w:rsidRPr="002C0342" w:rsidRDefault="002C0342" w:rsidP="002C0342">
      <w:pPr>
        <w:widowControl/>
        <w:autoSpaceDE/>
        <w:autoSpaceDN/>
        <w:adjustRightInd/>
        <w:ind w:right="142"/>
        <w:jc w:val="center"/>
        <w:rPr>
          <w:sz w:val="27"/>
          <w:szCs w:val="27"/>
        </w:rPr>
      </w:pPr>
      <w:proofErr w:type="gramStart"/>
      <w:r w:rsidRPr="002C0342">
        <w:rPr>
          <w:sz w:val="27"/>
          <w:szCs w:val="27"/>
        </w:rPr>
        <w:t>от</w:t>
      </w:r>
      <w:proofErr w:type="gramEnd"/>
      <w:r w:rsidRPr="002C0342">
        <w:rPr>
          <w:sz w:val="27"/>
          <w:szCs w:val="27"/>
        </w:rPr>
        <w:t xml:space="preserve"> 23 декабря 2022г.  № 40/107</w:t>
      </w:r>
    </w:p>
    <w:p w:rsidR="002C0342" w:rsidRPr="002C0342" w:rsidRDefault="002C0342" w:rsidP="002C0342">
      <w:pPr>
        <w:widowControl/>
        <w:autoSpaceDE/>
        <w:autoSpaceDN/>
        <w:adjustRightInd/>
        <w:ind w:right="142"/>
        <w:jc w:val="center"/>
        <w:rPr>
          <w:sz w:val="27"/>
          <w:szCs w:val="27"/>
        </w:rPr>
      </w:pPr>
    </w:p>
    <w:p w:rsidR="000C76E0" w:rsidRPr="002C0342" w:rsidRDefault="002C0342" w:rsidP="002C0342">
      <w:pPr>
        <w:widowControl/>
        <w:autoSpaceDE/>
        <w:autoSpaceDN/>
        <w:adjustRightInd/>
        <w:ind w:right="142"/>
        <w:jc w:val="center"/>
        <w:rPr>
          <w:sz w:val="27"/>
          <w:szCs w:val="27"/>
        </w:rPr>
      </w:pPr>
      <w:r w:rsidRPr="002C0342">
        <w:rPr>
          <w:sz w:val="27"/>
          <w:szCs w:val="27"/>
        </w:rPr>
        <w:t>г. Владикавказ</w:t>
      </w:r>
    </w:p>
    <w:p w:rsidR="008C350E" w:rsidRPr="002C0342" w:rsidRDefault="008C350E" w:rsidP="000C76E0">
      <w:pPr>
        <w:shd w:val="clear" w:color="auto" w:fill="FFFFFF"/>
        <w:jc w:val="both"/>
        <w:rPr>
          <w:sz w:val="27"/>
          <w:szCs w:val="27"/>
        </w:rPr>
      </w:pPr>
    </w:p>
    <w:p w:rsidR="009E179E" w:rsidRPr="002C0342" w:rsidRDefault="00637E14" w:rsidP="00B92FE3">
      <w:pPr>
        <w:pStyle w:val="ConsPlusNormal"/>
        <w:ind w:firstLine="540"/>
        <w:jc w:val="center"/>
        <w:rPr>
          <w:rFonts w:ascii="Times New Roman" w:hAnsi="Times New Roman" w:cs="Times New Roman"/>
          <w:b/>
          <w:sz w:val="27"/>
          <w:szCs w:val="27"/>
        </w:rPr>
      </w:pPr>
      <w:r w:rsidRPr="002C0342">
        <w:rPr>
          <w:rFonts w:ascii="Times New Roman" w:hAnsi="Times New Roman" w:cs="Times New Roman"/>
          <w:b/>
          <w:sz w:val="27"/>
          <w:szCs w:val="27"/>
        </w:rPr>
        <w:t xml:space="preserve">О </w:t>
      </w:r>
      <w:r w:rsidR="008C350E" w:rsidRPr="002C0342">
        <w:rPr>
          <w:rFonts w:ascii="Times New Roman" w:hAnsi="Times New Roman" w:cs="Times New Roman"/>
          <w:b/>
          <w:sz w:val="27"/>
          <w:szCs w:val="27"/>
        </w:rPr>
        <w:t>внесении изменени</w:t>
      </w:r>
      <w:r w:rsidR="002323AA" w:rsidRPr="002C0342">
        <w:rPr>
          <w:rFonts w:ascii="Times New Roman" w:hAnsi="Times New Roman" w:cs="Times New Roman"/>
          <w:b/>
          <w:sz w:val="27"/>
          <w:szCs w:val="27"/>
        </w:rPr>
        <w:t>й</w:t>
      </w:r>
      <w:r w:rsidR="008C350E" w:rsidRPr="002C0342">
        <w:rPr>
          <w:rFonts w:ascii="Times New Roman" w:hAnsi="Times New Roman" w:cs="Times New Roman"/>
          <w:b/>
          <w:sz w:val="27"/>
          <w:szCs w:val="27"/>
        </w:rPr>
        <w:t xml:space="preserve"> </w:t>
      </w:r>
      <w:r w:rsidR="00B92FE3" w:rsidRPr="002C0342">
        <w:rPr>
          <w:rFonts w:ascii="Times New Roman" w:hAnsi="Times New Roman" w:cs="Times New Roman"/>
          <w:b/>
          <w:sz w:val="27"/>
          <w:szCs w:val="27"/>
        </w:rPr>
        <w:t xml:space="preserve">в </w:t>
      </w:r>
      <w:r w:rsidR="00BE2C0E" w:rsidRPr="002C0342">
        <w:rPr>
          <w:rFonts w:ascii="Times New Roman" w:hAnsi="Times New Roman" w:cs="Times New Roman"/>
          <w:b/>
          <w:sz w:val="27"/>
          <w:szCs w:val="27"/>
        </w:rPr>
        <w:t>Регламент</w:t>
      </w:r>
      <w:r w:rsidR="00B92FE3" w:rsidRPr="002C0342">
        <w:rPr>
          <w:rFonts w:ascii="Times New Roman" w:hAnsi="Times New Roman" w:cs="Times New Roman"/>
          <w:b/>
          <w:sz w:val="27"/>
          <w:szCs w:val="27"/>
        </w:rPr>
        <w:t xml:space="preserve"> </w:t>
      </w:r>
      <w:r w:rsidR="009E179E" w:rsidRPr="002C0342">
        <w:rPr>
          <w:rFonts w:ascii="Times New Roman" w:hAnsi="Times New Roman" w:cs="Times New Roman"/>
          <w:b/>
          <w:sz w:val="27"/>
          <w:szCs w:val="27"/>
        </w:rPr>
        <w:t xml:space="preserve">Собрания представителей </w:t>
      </w:r>
      <w:proofErr w:type="spellStart"/>
      <w:r w:rsidR="009E179E" w:rsidRPr="002C0342">
        <w:rPr>
          <w:rFonts w:ascii="Times New Roman" w:hAnsi="Times New Roman" w:cs="Times New Roman"/>
          <w:b/>
          <w:sz w:val="27"/>
          <w:szCs w:val="27"/>
        </w:rPr>
        <w:t>г.Владикавказ</w:t>
      </w:r>
      <w:proofErr w:type="spellEnd"/>
      <w:r w:rsidR="00B92FE3" w:rsidRPr="002C0342">
        <w:rPr>
          <w:rFonts w:ascii="Times New Roman" w:hAnsi="Times New Roman" w:cs="Times New Roman"/>
          <w:b/>
          <w:sz w:val="27"/>
          <w:szCs w:val="27"/>
        </w:rPr>
        <w:t>, утвержденн</w:t>
      </w:r>
      <w:r w:rsidR="00BE2C0E" w:rsidRPr="002C0342">
        <w:rPr>
          <w:rFonts w:ascii="Times New Roman" w:hAnsi="Times New Roman" w:cs="Times New Roman"/>
          <w:b/>
          <w:sz w:val="27"/>
          <w:szCs w:val="27"/>
        </w:rPr>
        <w:t>ый</w:t>
      </w:r>
      <w:r w:rsidR="00B92FE3" w:rsidRPr="002C0342">
        <w:rPr>
          <w:rFonts w:ascii="Times New Roman" w:hAnsi="Times New Roman" w:cs="Times New Roman"/>
          <w:b/>
          <w:sz w:val="27"/>
          <w:szCs w:val="27"/>
        </w:rPr>
        <w:t xml:space="preserve"> решением Собрания представителей </w:t>
      </w:r>
      <w:proofErr w:type="spellStart"/>
      <w:r w:rsidR="00B92FE3" w:rsidRPr="002C0342">
        <w:rPr>
          <w:rFonts w:ascii="Times New Roman" w:hAnsi="Times New Roman" w:cs="Times New Roman"/>
          <w:b/>
          <w:sz w:val="27"/>
          <w:szCs w:val="27"/>
        </w:rPr>
        <w:t>г.Владикавказ</w:t>
      </w:r>
      <w:proofErr w:type="spellEnd"/>
      <w:r w:rsidR="00B92FE3" w:rsidRPr="002C0342">
        <w:rPr>
          <w:rFonts w:ascii="Times New Roman" w:hAnsi="Times New Roman" w:cs="Times New Roman"/>
          <w:b/>
          <w:sz w:val="27"/>
          <w:szCs w:val="27"/>
        </w:rPr>
        <w:t xml:space="preserve"> от </w:t>
      </w:r>
      <w:r w:rsidR="00BE2C0E" w:rsidRPr="002C0342">
        <w:rPr>
          <w:rFonts w:ascii="Times New Roman" w:hAnsi="Times New Roman" w:cs="Times New Roman"/>
          <w:b/>
          <w:sz w:val="27"/>
          <w:szCs w:val="27"/>
        </w:rPr>
        <w:t>03</w:t>
      </w:r>
      <w:r w:rsidR="00B92FE3" w:rsidRPr="002C0342">
        <w:rPr>
          <w:rFonts w:ascii="Times New Roman" w:hAnsi="Times New Roman" w:cs="Times New Roman"/>
          <w:b/>
          <w:sz w:val="27"/>
          <w:szCs w:val="27"/>
        </w:rPr>
        <w:t>.</w:t>
      </w:r>
      <w:r w:rsidR="00BE2C0E" w:rsidRPr="002C0342">
        <w:rPr>
          <w:rFonts w:ascii="Times New Roman" w:hAnsi="Times New Roman" w:cs="Times New Roman"/>
          <w:b/>
          <w:sz w:val="27"/>
          <w:szCs w:val="27"/>
        </w:rPr>
        <w:t>07</w:t>
      </w:r>
      <w:r w:rsidR="00B92FE3" w:rsidRPr="002C0342">
        <w:rPr>
          <w:rFonts w:ascii="Times New Roman" w:hAnsi="Times New Roman" w:cs="Times New Roman"/>
          <w:b/>
          <w:sz w:val="27"/>
          <w:szCs w:val="27"/>
        </w:rPr>
        <w:t>.20</w:t>
      </w:r>
      <w:r w:rsidR="00BE2C0E" w:rsidRPr="002C0342">
        <w:rPr>
          <w:rFonts w:ascii="Times New Roman" w:hAnsi="Times New Roman" w:cs="Times New Roman"/>
          <w:b/>
          <w:sz w:val="27"/>
          <w:szCs w:val="27"/>
        </w:rPr>
        <w:t xml:space="preserve">12 </w:t>
      </w:r>
      <w:r w:rsidR="00B92FE3" w:rsidRPr="002C0342">
        <w:rPr>
          <w:rFonts w:ascii="Times New Roman" w:hAnsi="Times New Roman" w:cs="Times New Roman"/>
          <w:b/>
          <w:sz w:val="27"/>
          <w:szCs w:val="27"/>
        </w:rPr>
        <w:t>№</w:t>
      </w:r>
      <w:r w:rsidR="00BE2C0E" w:rsidRPr="002C0342">
        <w:rPr>
          <w:rFonts w:ascii="Times New Roman" w:hAnsi="Times New Roman" w:cs="Times New Roman"/>
          <w:b/>
          <w:sz w:val="27"/>
          <w:szCs w:val="27"/>
        </w:rPr>
        <w:t>35/3</w:t>
      </w:r>
      <w:r w:rsidR="00B92FE3" w:rsidRPr="002C0342">
        <w:rPr>
          <w:rFonts w:ascii="Times New Roman" w:hAnsi="Times New Roman" w:cs="Times New Roman"/>
          <w:b/>
          <w:sz w:val="27"/>
          <w:szCs w:val="27"/>
        </w:rPr>
        <w:t>4</w:t>
      </w:r>
    </w:p>
    <w:p w:rsidR="00CC77F9" w:rsidRPr="002C0342" w:rsidRDefault="00CC77F9" w:rsidP="00637E14">
      <w:pPr>
        <w:pStyle w:val="ConsPlusNormal"/>
        <w:jc w:val="both"/>
        <w:rPr>
          <w:rFonts w:ascii="Times New Roman" w:hAnsi="Times New Roman" w:cs="Times New Roman"/>
          <w:sz w:val="27"/>
          <w:szCs w:val="27"/>
        </w:rPr>
      </w:pPr>
    </w:p>
    <w:p w:rsidR="00723E27" w:rsidRPr="002C0342" w:rsidRDefault="00D52D90" w:rsidP="002C0342">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 xml:space="preserve">В соответствии </w:t>
      </w:r>
      <w:r w:rsidR="009E3722" w:rsidRPr="002C0342">
        <w:rPr>
          <w:rFonts w:ascii="Times New Roman" w:hAnsi="Times New Roman" w:cs="Times New Roman"/>
          <w:sz w:val="27"/>
          <w:szCs w:val="27"/>
        </w:rPr>
        <w:t xml:space="preserve">с </w:t>
      </w:r>
      <w:r w:rsidR="002C0342" w:rsidRPr="002C0342">
        <w:rPr>
          <w:rFonts w:ascii="Times New Roman" w:hAnsi="Times New Roman" w:cs="Times New Roman"/>
          <w:sz w:val="27"/>
          <w:szCs w:val="27"/>
        </w:rPr>
        <w:t>Федеральным законом от 06.10.2003 №131-ФЗ</w:t>
      </w:r>
      <w:r w:rsidRPr="002C0342">
        <w:rPr>
          <w:rFonts w:ascii="Times New Roman" w:hAnsi="Times New Roman" w:cs="Times New Roman"/>
          <w:sz w:val="27"/>
          <w:szCs w:val="27"/>
        </w:rPr>
        <w:t xml:space="preserve"> «Об общих принципах организации местного самоуправления в Российской Федерации», Уставом муниципального образования </w:t>
      </w:r>
      <w:proofErr w:type="spellStart"/>
      <w:r w:rsidRPr="002C0342">
        <w:rPr>
          <w:rFonts w:ascii="Times New Roman" w:hAnsi="Times New Roman" w:cs="Times New Roman"/>
          <w:sz w:val="27"/>
          <w:szCs w:val="27"/>
        </w:rPr>
        <w:t>г.Владикавказ</w:t>
      </w:r>
      <w:proofErr w:type="spellEnd"/>
      <w:r w:rsidRPr="002C0342">
        <w:rPr>
          <w:rFonts w:ascii="Times New Roman" w:hAnsi="Times New Roman" w:cs="Times New Roman"/>
          <w:sz w:val="27"/>
          <w:szCs w:val="27"/>
        </w:rPr>
        <w:t xml:space="preserve"> (</w:t>
      </w:r>
      <w:proofErr w:type="spellStart"/>
      <w:r w:rsidRPr="002C0342">
        <w:rPr>
          <w:rFonts w:ascii="Times New Roman" w:hAnsi="Times New Roman" w:cs="Times New Roman"/>
          <w:sz w:val="27"/>
          <w:szCs w:val="27"/>
        </w:rPr>
        <w:t>Дзауджикау</w:t>
      </w:r>
      <w:proofErr w:type="spellEnd"/>
      <w:r w:rsidRPr="002C0342">
        <w:rPr>
          <w:rFonts w:ascii="Times New Roman" w:hAnsi="Times New Roman" w:cs="Times New Roman"/>
          <w:sz w:val="27"/>
          <w:szCs w:val="27"/>
        </w:rPr>
        <w:t xml:space="preserve">), принятым решением Собрания представителей </w:t>
      </w:r>
      <w:proofErr w:type="spellStart"/>
      <w:r w:rsidRPr="002C0342">
        <w:rPr>
          <w:rFonts w:ascii="Times New Roman" w:hAnsi="Times New Roman" w:cs="Times New Roman"/>
          <w:sz w:val="27"/>
          <w:szCs w:val="27"/>
        </w:rPr>
        <w:t>г.Владикавказ</w:t>
      </w:r>
      <w:proofErr w:type="spellEnd"/>
      <w:r w:rsidRPr="002C0342">
        <w:rPr>
          <w:rFonts w:ascii="Times New Roman" w:hAnsi="Times New Roman" w:cs="Times New Roman"/>
          <w:sz w:val="27"/>
          <w:szCs w:val="27"/>
        </w:rPr>
        <w:t xml:space="preserve"> от 27.12.2005</w:t>
      </w:r>
      <w:r w:rsidR="003F731A" w:rsidRPr="002C0342">
        <w:rPr>
          <w:rFonts w:ascii="Times New Roman" w:hAnsi="Times New Roman" w:cs="Times New Roman"/>
          <w:sz w:val="27"/>
          <w:szCs w:val="27"/>
        </w:rPr>
        <w:t>,</w:t>
      </w:r>
      <w:r w:rsidR="00B92FE3" w:rsidRPr="002C0342">
        <w:rPr>
          <w:rFonts w:ascii="Times New Roman" w:hAnsi="Times New Roman" w:cs="Times New Roman"/>
          <w:sz w:val="27"/>
          <w:szCs w:val="27"/>
        </w:rPr>
        <w:t xml:space="preserve"> </w:t>
      </w:r>
      <w:r w:rsidR="002C0342">
        <w:rPr>
          <w:rFonts w:ascii="Times New Roman" w:hAnsi="Times New Roman" w:cs="Times New Roman"/>
          <w:sz w:val="27"/>
          <w:szCs w:val="27"/>
        </w:rPr>
        <w:t xml:space="preserve">(в редакции                </w:t>
      </w:r>
      <w:r w:rsidRPr="002C0342">
        <w:rPr>
          <w:rFonts w:ascii="Times New Roman" w:hAnsi="Times New Roman" w:cs="Times New Roman"/>
          <w:sz w:val="27"/>
          <w:szCs w:val="27"/>
        </w:rPr>
        <w:t xml:space="preserve">от </w:t>
      </w:r>
      <w:r w:rsidR="00BE2C0E" w:rsidRPr="002C0342">
        <w:rPr>
          <w:rFonts w:ascii="Times New Roman" w:hAnsi="Times New Roman" w:cs="Times New Roman"/>
          <w:sz w:val="27"/>
          <w:szCs w:val="27"/>
        </w:rPr>
        <w:t>11</w:t>
      </w:r>
      <w:r w:rsidR="006D298A" w:rsidRPr="002C0342">
        <w:rPr>
          <w:rFonts w:ascii="Times New Roman" w:hAnsi="Times New Roman" w:cs="Times New Roman"/>
          <w:sz w:val="27"/>
          <w:szCs w:val="27"/>
        </w:rPr>
        <w:t>.</w:t>
      </w:r>
      <w:r w:rsidR="001C0944" w:rsidRPr="002C0342">
        <w:rPr>
          <w:rFonts w:ascii="Times New Roman" w:hAnsi="Times New Roman" w:cs="Times New Roman"/>
          <w:sz w:val="27"/>
          <w:szCs w:val="27"/>
        </w:rPr>
        <w:t>1</w:t>
      </w:r>
      <w:r w:rsidR="00BE2C0E" w:rsidRPr="002C0342">
        <w:rPr>
          <w:rFonts w:ascii="Times New Roman" w:hAnsi="Times New Roman" w:cs="Times New Roman"/>
          <w:sz w:val="27"/>
          <w:szCs w:val="27"/>
        </w:rPr>
        <w:t>1</w:t>
      </w:r>
      <w:r w:rsidR="006D298A" w:rsidRPr="002C0342">
        <w:rPr>
          <w:rFonts w:ascii="Times New Roman" w:hAnsi="Times New Roman" w:cs="Times New Roman"/>
          <w:sz w:val="27"/>
          <w:szCs w:val="27"/>
        </w:rPr>
        <w:t>.202</w:t>
      </w:r>
      <w:r w:rsidR="00BE2C0E" w:rsidRPr="002C0342">
        <w:rPr>
          <w:rFonts w:ascii="Times New Roman" w:hAnsi="Times New Roman" w:cs="Times New Roman"/>
          <w:sz w:val="27"/>
          <w:szCs w:val="27"/>
        </w:rPr>
        <w:t>2</w:t>
      </w:r>
      <w:r w:rsidR="007335B5" w:rsidRPr="002C0342">
        <w:rPr>
          <w:rFonts w:ascii="Times New Roman" w:hAnsi="Times New Roman" w:cs="Times New Roman"/>
          <w:sz w:val="27"/>
          <w:szCs w:val="27"/>
        </w:rPr>
        <w:t xml:space="preserve">) </w:t>
      </w:r>
      <w:r w:rsidR="002C0342" w:rsidRPr="002C0342">
        <w:rPr>
          <w:rFonts w:ascii="Times New Roman" w:hAnsi="Times New Roman" w:cs="Times New Roman"/>
          <w:sz w:val="27"/>
          <w:szCs w:val="27"/>
        </w:rPr>
        <w:t>сороковая</w:t>
      </w:r>
      <w:r w:rsidR="00637E14" w:rsidRPr="002C0342">
        <w:rPr>
          <w:rFonts w:ascii="Times New Roman" w:hAnsi="Times New Roman" w:cs="Times New Roman"/>
          <w:sz w:val="27"/>
          <w:szCs w:val="27"/>
        </w:rPr>
        <w:t xml:space="preserve"> сессия Собрания представителей </w:t>
      </w:r>
      <w:proofErr w:type="spellStart"/>
      <w:r w:rsidR="00637E14" w:rsidRPr="002C0342">
        <w:rPr>
          <w:rFonts w:ascii="Times New Roman" w:hAnsi="Times New Roman" w:cs="Times New Roman"/>
          <w:sz w:val="27"/>
          <w:szCs w:val="27"/>
        </w:rPr>
        <w:t>г.Владикавказ</w:t>
      </w:r>
      <w:proofErr w:type="spellEnd"/>
      <w:r w:rsidR="00637E14" w:rsidRPr="002C0342">
        <w:rPr>
          <w:rFonts w:ascii="Times New Roman" w:hAnsi="Times New Roman" w:cs="Times New Roman"/>
          <w:sz w:val="27"/>
          <w:szCs w:val="27"/>
        </w:rPr>
        <w:t xml:space="preserve"> </w:t>
      </w:r>
      <w:r w:rsidR="004D42FE" w:rsidRPr="002C0342">
        <w:rPr>
          <w:rFonts w:ascii="Times New Roman" w:hAnsi="Times New Roman" w:cs="Times New Roman"/>
          <w:sz w:val="27"/>
          <w:szCs w:val="27"/>
          <w:lang w:val="en-US"/>
        </w:rPr>
        <w:t>VII</w:t>
      </w:r>
      <w:r w:rsidR="004D42FE" w:rsidRPr="002C0342">
        <w:rPr>
          <w:rFonts w:ascii="Times New Roman" w:hAnsi="Times New Roman" w:cs="Times New Roman"/>
          <w:sz w:val="27"/>
          <w:szCs w:val="27"/>
        </w:rPr>
        <w:t xml:space="preserve"> созыва </w:t>
      </w:r>
      <w:r w:rsidR="002C0342">
        <w:rPr>
          <w:rFonts w:ascii="Times New Roman" w:hAnsi="Times New Roman" w:cs="Times New Roman"/>
          <w:sz w:val="27"/>
          <w:szCs w:val="27"/>
        </w:rPr>
        <w:t xml:space="preserve">         </w:t>
      </w:r>
      <w:r w:rsidR="001D28F0" w:rsidRPr="002C0342">
        <w:rPr>
          <w:rFonts w:ascii="Times New Roman" w:hAnsi="Times New Roman" w:cs="Times New Roman"/>
          <w:b/>
          <w:sz w:val="27"/>
          <w:szCs w:val="27"/>
        </w:rPr>
        <w:t>р</w:t>
      </w:r>
      <w:r w:rsidR="002C0342"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е</w:t>
      </w:r>
      <w:r w:rsidR="002C0342"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ш</w:t>
      </w:r>
      <w:r w:rsidR="002C0342"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а</w:t>
      </w:r>
      <w:r w:rsidR="002C0342"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е</w:t>
      </w:r>
      <w:r w:rsidR="002C0342"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т</w:t>
      </w:r>
      <w:r w:rsidR="00CC77F9" w:rsidRPr="002C0342">
        <w:rPr>
          <w:rFonts w:ascii="Times New Roman" w:hAnsi="Times New Roman" w:cs="Times New Roman"/>
          <w:sz w:val="27"/>
          <w:szCs w:val="27"/>
        </w:rPr>
        <w:t>:</w:t>
      </w:r>
    </w:p>
    <w:p w:rsidR="002C0342" w:rsidRPr="002C0342" w:rsidRDefault="002C0342" w:rsidP="002C0342">
      <w:pPr>
        <w:pStyle w:val="ConsPlusNormal"/>
        <w:ind w:firstLine="540"/>
        <w:jc w:val="both"/>
        <w:rPr>
          <w:rFonts w:ascii="Times New Roman" w:hAnsi="Times New Roman" w:cs="Times New Roman"/>
          <w:sz w:val="27"/>
          <w:szCs w:val="27"/>
        </w:rPr>
      </w:pPr>
    </w:p>
    <w:p w:rsidR="001D28F0" w:rsidRPr="002C0342" w:rsidRDefault="008E7C08" w:rsidP="000564FE">
      <w:pPr>
        <w:pStyle w:val="ConsPlusNormal"/>
        <w:ind w:firstLine="540"/>
        <w:jc w:val="both"/>
        <w:rPr>
          <w:rFonts w:ascii="Times New Roman" w:hAnsi="Times New Roman" w:cs="Times New Roman"/>
          <w:b/>
          <w:sz w:val="27"/>
          <w:szCs w:val="27"/>
        </w:rPr>
      </w:pPr>
      <w:r w:rsidRPr="002C0342">
        <w:rPr>
          <w:rFonts w:ascii="Times New Roman" w:hAnsi="Times New Roman" w:cs="Times New Roman"/>
          <w:b/>
          <w:sz w:val="27"/>
          <w:szCs w:val="27"/>
        </w:rPr>
        <w:t xml:space="preserve"> </w:t>
      </w:r>
      <w:r w:rsidR="001D28F0" w:rsidRPr="002C0342">
        <w:rPr>
          <w:rFonts w:ascii="Times New Roman" w:hAnsi="Times New Roman" w:cs="Times New Roman"/>
          <w:b/>
          <w:sz w:val="27"/>
          <w:szCs w:val="27"/>
        </w:rPr>
        <w:t>Статья 1</w:t>
      </w:r>
      <w:r w:rsidR="00FA1E05" w:rsidRPr="002C0342">
        <w:rPr>
          <w:rFonts w:ascii="Times New Roman" w:hAnsi="Times New Roman" w:cs="Times New Roman"/>
          <w:b/>
          <w:sz w:val="27"/>
          <w:szCs w:val="27"/>
        </w:rPr>
        <w:t xml:space="preserve"> </w:t>
      </w:r>
    </w:p>
    <w:p w:rsidR="00BE2C0E" w:rsidRPr="002C0342" w:rsidRDefault="00CC77F9" w:rsidP="00B92FE3">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 xml:space="preserve"> </w:t>
      </w:r>
      <w:r w:rsidR="00BE2C0E" w:rsidRPr="002C0342">
        <w:rPr>
          <w:rFonts w:ascii="Times New Roman" w:hAnsi="Times New Roman" w:cs="Times New Roman"/>
          <w:sz w:val="27"/>
          <w:szCs w:val="27"/>
        </w:rPr>
        <w:t xml:space="preserve">Внести в Регламент Собрания представителей </w:t>
      </w:r>
      <w:proofErr w:type="spellStart"/>
      <w:r w:rsidR="00BE2C0E" w:rsidRPr="002C0342">
        <w:rPr>
          <w:rFonts w:ascii="Times New Roman" w:hAnsi="Times New Roman" w:cs="Times New Roman"/>
          <w:sz w:val="27"/>
          <w:szCs w:val="27"/>
        </w:rPr>
        <w:t>г.Владикавказ</w:t>
      </w:r>
      <w:proofErr w:type="spellEnd"/>
      <w:r w:rsidR="00BE2C0E" w:rsidRPr="002C0342">
        <w:rPr>
          <w:rFonts w:ascii="Times New Roman" w:hAnsi="Times New Roman" w:cs="Times New Roman"/>
          <w:sz w:val="27"/>
          <w:szCs w:val="27"/>
        </w:rPr>
        <w:t xml:space="preserve">, утвержденный решением Собрания представителей </w:t>
      </w:r>
      <w:proofErr w:type="spellStart"/>
      <w:r w:rsidR="00BE2C0E" w:rsidRPr="002C0342">
        <w:rPr>
          <w:rFonts w:ascii="Times New Roman" w:hAnsi="Times New Roman" w:cs="Times New Roman"/>
          <w:sz w:val="27"/>
          <w:szCs w:val="27"/>
        </w:rPr>
        <w:t>г.Владикав</w:t>
      </w:r>
      <w:r w:rsidR="002C0342" w:rsidRPr="002C0342">
        <w:rPr>
          <w:rFonts w:ascii="Times New Roman" w:hAnsi="Times New Roman" w:cs="Times New Roman"/>
          <w:sz w:val="27"/>
          <w:szCs w:val="27"/>
        </w:rPr>
        <w:t>каз</w:t>
      </w:r>
      <w:proofErr w:type="spellEnd"/>
      <w:r w:rsidR="002C0342" w:rsidRPr="002C0342">
        <w:rPr>
          <w:rFonts w:ascii="Times New Roman" w:hAnsi="Times New Roman" w:cs="Times New Roman"/>
          <w:sz w:val="27"/>
          <w:szCs w:val="27"/>
        </w:rPr>
        <w:t xml:space="preserve"> </w:t>
      </w:r>
      <w:r w:rsidR="00BE2C0E" w:rsidRPr="002C0342">
        <w:rPr>
          <w:rFonts w:ascii="Times New Roman" w:hAnsi="Times New Roman" w:cs="Times New Roman"/>
          <w:sz w:val="27"/>
          <w:szCs w:val="27"/>
        </w:rPr>
        <w:t>от 03.07.2012 №35/34, следующие изменения:</w:t>
      </w:r>
    </w:p>
    <w:p w:rsidR="008C6F58" w:rsidRPr="002C0342" w:rsidRDefault="008C6F58" w:rsidP="008C6F58">
      <w:pPr>
        <w:pStyle w:val="aa"/>
        <w:widowControl/>
        <w:numPr>
          <w:ilvl w:val="0"/>
          <w:numId w:val="16"/>
        </w:numPr>
        <w:jc w:val="both"/>
        <w:rPr>
          <w:rFonts w:ascii="Calibri" w:eastAsiaTheme="minorHAnsi" w:hAnsi="Calibri" w:cs="Calibri"/>
          <w:sz w:val="27"/>
          <w:szCs w:val="27"/>
          <w:lang w:eastAsia="en-US"/>
        </w:rPr>
      </w:pPr>
      <w:proofErr w:type="gramStart"/>
      <w:r w:rsidRPr="002C0342">
        <w:rPr>
          <w:sz w:val="27"/>
          <w:szCs w:val="27"/>
        </w:rPr>
        <w:t>в</w:t>
      </w:r>
      <w:proofErr w:type="gramEnd"/>
      <w:r w:rsidRPr="002C0342">
        <w:rPr>
          <w:sz w:val="27"/>
          <w:szCs w:val="27"/>
        </w:rPr>
        <w:t xml:space="preserve"> статье</w:t>
      </w:r>
      <w:r w:rsidR="00BE2C0E" w:rsidRPr="002C0342">
        <w:rPr>
          <w:sz w:val="27"/>
          <w:szCs w:val="27"/>
        </w:rPr>
        <w:t xml:space="preserve"> 3</w:t>
      </w:r>
      <w:r w:rsidRPr="002C0342">
        <w:rPr>
          <w:sz w:val="27"/>
          <w:szCs w:val="27"/>
        </w:rPr>
        <w:t>:</w:t>
      </w:r>
    </w:p>
    <w:p w:rsidR="0071772A" w:rsidRPr="002C0342" w:rsidRDefault="008C6F58" w:rsidP="0071772A">
      <w:pPr>
        <w:pStyle w:val="aa"/>
        <w:widowControl/>
        <w:ind w:left="567"/>
        <w:jc w:val="both"/>
        <w:rPr>
          <w:sz w:val="27"/>
          <w:szCs w:val="27"/>
        </w:rPr>
      </w:pPr>
      <w:proofErr w:type="gramStart"/>
      <w:r w:rsidRPr="002C0342">
        <w:rPr>
          <w:sz w:val="27"/>
          <w:szCs w:val="27"/>
        </w:rPr>
        <w:t>пункт</w:t>
      </w:r>
      <w:proofErr w:type="gramEnd"/>
      <w:r w:rsidRPr="002C0342">
        <w:rPr>
          <w:sz w:val="27"/>
          <w:szCs w:val="27"/>
        </w:rPr>
        <w:t xml:space="preserve"> 4 </w:t>
      </w:r>
      <w:r w:rsidR="005B5A1C" w:rsidRPr="002C0342">
        <w:rPr>
          <w:sz w:val="27"/>
          <w:szCs w:val="27"/>
        </w:rPr>
        <w:t xml:space="preserve">части 1 </w:t>
      </w:r>
      <w:r w:rsidRPr="002C0342">
        <w:rPr>
          <w:sz w:val="27"/>
          <w:szCs w:val="27"/>
        </w:rPr>
        <w:t>изложить в следующей редакции:</w:t>
      </w:r>
    </w:p>
    <w:p w:rsidR="00BE2C0E" w:rsidRPr="002C0342" w:rsidRDefault="0071772A" w:rsidP="0071772A">
      <w:pPr>
        <w:pStyle w:val="aa"/>
        <w:widowControl/>
        <w:ind w:left="0" w:firstLine="567"/>
        <w:jc w:val="both"/>
        <w:rPr>
          <w:rFonts w:eastAsiaTheme="minorHAnsi"/>
          <w:sz w:val="27"/>
          <w:szCs w:val="27"/>
          <w:lang w:eastAsia="en-US"/>
        </w:rPr>
      </w:pPr>
      <w:r w:rsidRPr="002C0342">
        <w:rPr>
          <w:sz w:val="27"/>
          <w:szCs w:val="27"/>
        </w:rPr>
        <w:t xml:space="preserve">«4) утверждение стратегии социально-экономического развития муниципального образования </w:t>
      </w:r>
      <w:proofErr w:type="spellStart"/>
      <w:r w:rsidRPr="002C0342">
        <w:rPr>
          <w:sz w:val="27"/>
          <w:szCs w:val="27"/>
        </w:rPr>
        <w:t>г.Владикавказ</w:t>
      </w:r>
      <w:proofErr w:type="spellEnd"/>
      <w:r w:rsidR="002C0342" w:rsidRPr="002C0342">
        <w:rPr>
          <w:sz w:val="27"/>
          <w:szCs w:val="27"/>
        </w:rPr>
        <w:t xml:space="preserve">;» </w:t>
      </w:r>
      <w:r w:rsidRPr="002C0342">
        <w:rPr>
          <w:sz w:val="27"/>
          <w:szCs w:val="27"/>
        </w:rPr>
        <w:t xml:space="preserve">дополнить </w:t>
      </w:r>
      <w:r w:rsidR="00BE2C0E" w:rsidRPr="002C0342">
        <w:rPr>
          <w:rFonts w:eastAsiaTheme="minorHAnsi"/>
          <w:sz w:val="27"/>
          <w:szCs w:val="27"/>
          <w:lang w:eastAsia="en-US"/>
        </w:rPr>
        <w:t>пунктом 11 следующего содержания:</w:t>
      </w:r>
    </w:p>
    <w:p w:rsidR="00BE2C0E" w:rsidRPr="002C0342" w:rsidRDefault="00561426" w:rsidP="0071772A">
      <w:pPr>
        <w:widowControl/>
        <w:ind w:firstLine="540"/>
        <w:jc w:val="both"/>
        <w:rPr>
          <w:rFonts w:eastAsiaTheme="minorHAnsi"/>
          <w:sz w:val="27"/>
          <w:szCs w:val="27"/>
          <w:lang w:eastAsia="en-US"/>
        </w:rPr>
      </w:pPr>
      <w:r w:rsidRPr="002C0342">
        <w:rPr>
          <w:rFonts w:eastAsiaTheme="minorHAnsi"/>
          <w:sz w:val="27"/>
          <w:szCs w:val="27"/>
          <w:lang w:eastAsia="en-US"/>
        </w:rPr>
        <w:t xml:space="preserve"> </w:t>
      </w:r>
      <w:r w:rsidR="0071772A" w:rsidRPr="002C0342">
        <w:rPr>
          <w:rFonts w:eastAsiaTheme="minorHAnsi"/>
          <w:sz w:val="27"/>
          <w:szCs w:val="27"/>
          <w:lang w:eastAsia="en-US"/>
        </w:rPr>
        <w:t>«</w:t>
      </w:r>
      <w:r w:rsidR="00BE2C0E" w:rsidRPr="002C0342">
        <w:rPr>
          <w:rFonts w:eastAsiaTheme="minorHAnsi"/>
          <w:sz w:val="27"/>
          <w:szCs w:val="27"/>
          <w:lang w:eastAsia="en-US"/>
        </w:rPr>
        <w:t>11) утверждение правил благоустройства территории муниципального образования</w:t>
      </w:r>
      <w:r w:rsidR="0071772A" w:rsidRPr="002C0342">
        <w:rPr>
          <w:rFonts w:eastAsiaTheme="minorHAnsi"/>
          <w:sz w:val="27"/>
          <w:szCs w:val="27"/>
          <w:lang w:eastAsia="en-US"/>
        </w:rPr>
        <w:t xml:space="preserve"> </w:t>
      </w:r>
      <w:proofErr w:type="spellStart"/>
      <w:r w:rsidR="0071772A" w:rsidRPr="002C0342">
        <w:rPr>
          <w:rFonts w:eastAsiaTheme="minorHAnsi"/>
          <w:sz w:val="27"/>
          <w:szCs w:val="27"/>
          <w:lang w:eastAsia="en-US"/>
        </w:rPr>
        <w:t>г.Владикавказ</w:t>
      </w:r>
      <w:proofErr w:type="spellEnd"/>
      <w:r w:rsidR="00BE2C0E" w:rsidRPr="002C0342">
        <w:rPr>
          <w:rFonts w:eastAsiaTheme="minorHAnsi"/>
          <w:sz w:val="27"/>
          <w:szCs w:val="27"/>
          <w:lang w:eastAsia="en-US"/>
        </w:rPr>
        <w:t>.</w:t>
      </w:r>
      <w:r w:rsidR="0071772A" w:rsidRPr="002C0342">
        <w:rPr>
          <w:rFonts w:eastAsiaTheme="minorHAnsi"/>
          <w:sz w:val="27"/>
          <w:szCs w:val="27"/>
          <w:lang w:eastAsia="en-US"/>
        </w:rPr>
        <w:t>»</w:t>
      </w:r>
      <w:r w:rsidR="00BE2C0E" w:rsidRPr="002C0342">
        <w:rPr>
          <w:rFonts w:eastAsiaTheme="minorHAnsi"/>
          <w:sz w:val="27"/>
          <w:szCs w:val="27"/>
          <w:lang w:eastAsia="en-US"/>
        </w:rPr>
        <w:t>;</w:t>
      </w:r>
    </w:p>
    <w:p w:rsidR="00083A9C" w:rsidRPr="002C0342" w:rsidRDefault="00561426" w:rsidP="00561426">
      <w:pPr>
        <w:pStyle w:val="ConsPlusNormal"/>
        <w:jc w:val="both"/>
        <w:rPr>
          <w:rFonts w:ascii="Times New Roman" w:hAnsi="Times New Roman" w:cs="Times New Roman"/>
          <w:sz w:val="27"/>
          <w:szCs w:val="27"/>
        </w:rPr>
      </w:pPr>
      <w:r w:rsidRPr="002C0342">
        <w:rPr>
          <w:rFonts w:ascii="Times New Roman" w:hAnsi="Times New Roman" w:cs="Times New Roman"/>
          <w:sz w:val="27"/>
          <w:szCs w:val="27"/>
        </w:rPr>
        <w:t xml:space="preserve">         </w:t>
      </w:r>
      <w:proofErr w:type="gramStart"/>
      <w:r w:rsidR="0071772A" w:rsidRPr="002C0342">
        <w:rPr>
          <w:rFonts w:ascii="Times New Roman" w:hAnsi="Times New Roman" w:cs="Times New Roman"/>
          <w:sz w:val="27"/>
          <w:szCs w:val="27"/>
        </w:rPr>
        <w:t>пункт</w:t>
      </w:r>
      <w:proofErr w:type="gramEnd"/>
      <w:r w:rsidR="0071772A" w:rsidRPr="002C0342">
        <w:rPr>
          <w:rFonts w:ascii="Times New Roman" w:hAnsi="Times New Roman" w:cs="Times New Roman"/>
          <w:sz w:val="27"/>
          <w:szCs w:val="27"/>
        </w:rPr>
        <w:t xml:space="preserve"> 1 части 3 изложить в следующей редакции:</w:t>
      </w:r>
    </w:p>
    <w:p w:rsidR="00AF79CE" w:rsidRPr="002C0342" w:rsidRDefault="00561426" w:rsidP="00561426">
      <w:pPr>
        <w:pStyle w:val="ConsPlusNormal"/>
        <w:jc w:val="both"/>
        <w:rPr>
          <w:rFonts w:ascii="Times New Roman" w:hAnsi="Times New Roman" w:cs="Times New Roman"/>
          <w:sz w:val="27"/>
          <w:szCs w:val="27"/>
        </w:rPr>
      </w:pPr>
      <w:r w:rsidRPr="002C0342">
        <w:rPr>
          <w:rFonts w:ascii="Times New Roman" w:hAnsi="Times New Roman" w:cs="Times New Roman"/>
          <w:sz w:val="27"/>
          <w:szCs w:val="27"/>
        </w:rPr>
        <w:t xml:space="preserve">         </w:t>
      </w:r>
      <w:r w:rsidR="008A693C" w:rsidRPr="002C0342">
        <w:rPr>
          <w:rFonts w:ascii="Times New Roman" w:hAnsi="Times New Roman" w:cs="Times New Roman"/>
          <w:sz w:val="27"/>
          <w:szCs w:val="27"/>
        </w:rPr>
        <w:t xml:space="preserve">«1. Утверждение структуры администрации местного самоуправления </w:t>
      </w:r>
      <w:proofErr w:type="spellStart"/>
      <w:r w:rsidR="008A693C" w:rsidRPr="002C0342">
        <w:rPr>
          <w:rFonts w:ascii="Times New Roman" w:hAnsi="Times New Roman" w:cs="Times New Roman"/>
          <w:sz w:val="27"/>
          <w:szCs w:val="27"/>
        </w:rPr>
        <w:t>г.Владикавказа</w:t>
      </w:r>
      <w:proofErr w:type="spellEnd"/>
      <w:r w:rsidR="008A693C" w:rsidRPr="002C0342">
        <w:rPr>
          <w:rFonts w:ascii="Times New Roman" w:hAnsi="Times New Roman" w:cs="Times New Roman"/>
          <w:sz w:val="27"/>
          <w:szCs w:val="27"/>
        </w:rPr>
        <w:t>, ее функциональных, отраслевых и территориальных подразделений, наделенных статусом юридического лица, по представлению главы администрации местного самоуправления</w:t>
      </w:r>
      <w:r w:rsidR="002C0342" w:rsidRPr="002C0342">
        <w:rPr>
          <w:rFonts w:ascii="Times New Roman" w:hAnsi="Times New Roman" w:cs="Times New Roman"/>
          <w:sz w:val="27"/>
          <w:szCs w:val="27"/>
        </w:rPr>
        <w:t xml:space="preserve"> </w:t>
      </w:r>
      <w:proofErr w:type="spellStart"/>
      <w:r w:rsidR="002C0342" w:rsidRPr="002C0342">
        <w:rPr>
          <w:rFonts w:ascii="Times New Roman" w:hAnsi="Times New Roman" w:cs="Times New Roman"/>
          <w:sz w:val="27"/>
          <w:szCs w:val="27"/>
        </w:rPr>
        <w:t>г.</w:t>
      </w:r>
      <w:r w:rsidR="008A693C" w:rsidRPr="002C0342">
        <w:rPr>
          <w:rFonts w:ascii="Times New Roman" w:hAnsi="Times New Roman" w:cs="Times New Roman"/>
          <w:sz w:val="27"/>
          <w:szCs w:val="27"/>
        </w:rPr>
        <w:t>Владикавказа</w:t>
      </w:r>
      <w:proofErr w:type="spellEnd"/>
      <w:r w:rsidR="008A693C" w:rsidRPr="002C0342">
        <w:rPr>
          <w:rFonts w:ascii="Times New Roman" w:hAnsi="Times New Roman" w:cs="Times New Roman"/>
          <w:sz w:val="27"/>
          <w:szCs w:val="27"/>
        </w:rPr>
        <w:t>.</w:t>
      </w:r>
      <w:r w:rsidR="00AF79CE" w:rsidRPr="002C0342">
        <w:rPr>
          <w:rFonts w:ascii="Times New Roman" w:hAnsi="Times New Roman" w:cs="Times New Roman"/>
          <w:sz w:val="27"/>
          <w:szCs w:val="27"/>
        </w:rPr>
        <w:t>».</w:t>
      </w:r>
    </w:p>
    <w:p w:rsidR="00887FF9" w:rsidRPr="002C0342" w:rsidRDefault="00B31B28" w:rsidP="002C0342">
      <w:pPr>
        <w:pStyle w:val="ConsPlusNormal"/>
        <w:numPr>
          <w:ilvl w:val="0"/>
          <w:numId w:val="16"/>
        </w:numPr>
        <w:jc w:val="both"/>
        <w:rPr>
          <w:rFonts w:ascii="Times New Roman" w:hAnsi="Times New Roman" w:cs="Times New Roman"/>
          <w:sz w:val="27"/>
          <w:szCs w:val="27"/>
        </w:rPr>
      </w:pPr>
      <w:proofErr w:type="gramStart"/>
      <w:r w:rsidRPr="002C0342">
        <w:rPr>
          <w:rFonts w:ascii="Times New Roman" w:hAnsi="Times New Roman" w:cs="Times New Roman"/>
          <w:sz w:val="27"/>
          <w:szCs w:val="27"/>
        </w:rPr>
        <w:t>в</w:t>
      </w:r>
      <w:proofErr w:type="gramEnd"/>
      <w:r w:rsidRPr="002C0342">
        <w:rPr>
          <w:rFonts w:ascii="Times New Roman" w:hAnsi="Times New Roman" w:cs="Times New Roman"/>
          <w:sz w:val="27"/>
          <w:szCs w:val="27"/>
        </w:rPr>
        <w:t xml:space="preserve"> статье 4:</w:t>
      </w:r>
    </w:p>
    <w:p w:rsidR="00B31B28" w:rsidRPr="002C0342" w:rsidRDefault="0020716D" w:rsidP="00B31B28">
      <w:pPr>
        <w:pStyle w:val="ConsPlusNormal"/>
        <w:ind w:left="142" w:hanging="142"/>
        <w:jc w:val="both"/>
        <w:rPr>
          <w:rFonts w:ascii="Times New Roman" w:hAnsi="Times New Roman" w:cs="Times New Roman"/>
          <w:sz w:val="27"/>
          <w:szCs w:val="27"/>
        </w:rPr>
      </w:pPr>
      <w:r w:rsidRPr="002C0342">
        <w:rPr>
          <w:rFonts w:ascii="Times New Roman" w:hAnsi="Times New Roman" w:cs="Times New Roman"/>
          <w:sz w:val="27"/>
          <w:szCs w:val="27"/>
        </w:rPr>
        <w:t xml:space="preserve">       </w:t>
      </w:r>
      <w:r w:rsidR="00B31B28" w:rsidRPr="002C0342">
        <w:rPr>
          <w:rFonts w:ascii="Times New Roman" w:hAnsi="Times New Roman" w:cs="Times New Roman"/>
          <w:sz w:val="27"/>
          <w:szCs w:val="27"/>
        </w:rPr>
        <w:t xml:space="preserve"> </w:t>
      </w:r>
      <w:proofErr w:type="gramStart"/>
      <w:r w:rsidR="00EF1109" w:rsidRPr="002C0342">
        <w:rPr>
          <w:rFonts w:ascii="Times New Roman" w:hAnsi="Times New Roman" w:cs="Times New Roman"/>
          <w:sz w:val="27"/>
          <w:szCs w:val="27"/>
        </w:rPr>
        <w:t>ч</w:t>
      </w:r>
      <w:r w:rsidR="00B31B28" w:rsidRPr="002C0342">
        <w:rPr>
          <w:rFonts w:ascii="Times New Roman" w:hAnsi="Times New Roman" w:cs="Times New Roman"/>
          <w:sz w:val="27"/>
          <w:szCs w:val="27"/>
        </w:rPr>
        <w:t>асть</w:t>
      </w:r>
      <w:proofErr w:type="gramEnd"/>
      <w:r w:rsidR="00B31B28" w:rsidRPr="002C0342">
        <w:rPr>
          <w:rFonts w:ascii="Times New Roman" w:hAnsi="Times New Roman" w:cs="Times New Roman"/>
          <w:sz w:val="27"/>
          <w:szCs w:val="27"/>
        </w:rPr>
        <w:t xml:space="preserve"> 7 изложить в следующей редакции:</w:t>
      </w:r>
    </w:p>
    <w:p w:rsidR="00B31B28" w:rsidRPr="002C0342" w:rsidRDefault="0020716D" w:rsidP="0020716D">
      <w:pPr>
        <w:widowControl/>
        <w:jc w:val="both"/>
        <w:rPr>
          <w:rFonts w:eastAsiaTheme="minorHAnsi"/>
          <w:sz w:val="27"/>
          <w:szCs w:val="27"/>
          <w:lang w:eastAsia="en-US"/>
        </w:rPr>
      </w:pPr>
      <w:r w:rsidRPr="002C0342">
        <w:rPr>
          <w:rFonts w:eastAsiaTheme="minorHAnsi"/>
          <w:sz w:val="27"/>
          <w:szCs w:val="27"/>
          <w:lang w:eastAsia="en-US"/>
        </w:rPr>
        <w:t xml:space="preserve">         </w:t>
      </w:r>
      <w:r w:rsidR="00B31B28" w:rsidRPr="002C0342">
        <w:rPr>
          <w:rFonts w:eastAsiaTheme="minorHAnsi"/>
          <w:sz w:val="27"/>
          <w:szCs w:val="27"/>
          <w:lang w:eastAsia="en-US"/>
        </w:rPr>
        <w:t xml:space="preserve">«7. </w:t>
      </w:r>
      <w:r w:rsidRPr="002C0342">
        <w:rPr>
          <w:rFonts w:eastAsiaTheme="minorHAnsi"/>
          <w:sz w:val="27"/>
          <w:szCs w:val="27"/>
          <w:lang w:eastAsia="en-US"/>
        </w:rPr>
        <w:t xml:space="preserve">Депутаты Собрания </w:t>
      </w:r>
      <w:r w:rsidR="00B31B28" w:rsidRPr="002C0342">
        <w:rPr>
          <w:rFonts w:eastAsiaTheme="minorHAnsi"/>
          <w:sz w:val="27"/>
          <w:szCs w:val="27"/>
          <w:lang w:eastAsia="en-US"/>
        </w:rPr>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r w:rsidRPr="002C0342">
        <w:rPr>
          <w:rFonts w:eastAsiaTheme="minorHAnsi"/>
          <w:sz w:val="27"/>
          <w:szCs w:val="27"/>
          <w:lang w:eastAsia="en-US"/>
        </w:rPr>
        <w:t>;</w:t>
      </w:r>
    </w:p>
    <w:p w:rsidR="0020716D" w:rsidRPr="002C0342" w:rsidRDefault="00EF1109" w:rsidP="0020716D">
      <w:pPr>
        <w:pStyle w:val="ConsPlusNormal"/>
        <w:ind w:left="142" w:hanging="142"/>
        <w:jc w:val="both"/>
        <w:rPr>
          <w:rFonts w:ascii="Times New Roman" w:hAnsi="Times New Roman" w:cs="Times New Roman"/>
          <w:sz w:val="27"/>
          <w:szCs w:val="27"/>
        </w:rPr>
      </w:pPr>
      <w:r w:rsidRPr="002C0342">
        <w:rPr>
          <w:rFonts w:ascii="Times New Roman" w:hAnsi="Times New Roman" w:cs="Times New Roman"/>
          <w:sz w:val="27"/>
          <w:szCs w:val="27"/>
        </w:rPr>
        <w:lastRenderedPageBreak/>
        <w:t xml:space="preserve">      </w:t>
      </w:r>
      <w:proofErr w:type="gramStart"/>
      <w:r w:rsidR="0020716D" w:rsidRPr="002C0342">
        <w:rPr>
          <w:rFonts w:ascii="Times New Roman" w:hAnsi="Times New Roman" w:cs="Times New Roman"/>
          <w:sz w:val="27"/>
          <w:szCs w:val="27"/>
        </w:rPr>
        <w:t>дополнить</w:t>
      </w:r>
      <w:proofErr w:type="gramEnd"/>
      <w:r w:rsidR="0020716D" w:rsidRPr="002C0342">
        <w:rPr>
          <w:rFonts w:ascii="Times New Roman" w:hAnsi="Times New Roman" w:cs="Times New Roman"/>
          <w:sz w:val="27"/>
          <w:szCs w:val="27"/>
        </w:rPr>
        <w:t xml:space="preserve"> частью 11 следующего содержания:</w:t>
      </w:r>
    </w:p>
    <w:p w:rsidR="00B31B28" w:rsidRPr="002C0342" w:rsidRDefault="0020716D" w:rsidP="0020716D">
      <w:pPr>
        <w:pStyle w:val="ConsPlusNormal"/>
        <w:ind w:left="142" w:hanging="142"/>
        <w:jc w:val="both"/>
        <w:rPr>
          <w:rFonts w:ascii="Times New Roman" w:hAnsi="Times New Roman" w:cs="Times New Roman"/>
          <w:sz w:val="27"/>
          <w:szCs w:val="27"/>
        </w:rPr>
      </w:pPr>
      <w:r w:rsidRPr="002C0342">
        <w:rPr>
          <w:rFonts w:ascii="Times New Roman" w:hAnsi="Times New Roman" w:cs="Times New Roman"/>
          <w:sz w:val="27"/>
          <w:szCs w:val="27"/>
        </w:rPr>
        <w:t xml:space="preserve">       «11. Депутат Собрания обязан соблюдать Регламент Собрания и иные муниципальные правовые акты </w:t>
      </w:r>
      <w:proofErr w:type="spellStart"/>
      <w:r w:rsidRPr="002C0342">
        <w:rPr>
          <w:rFonts w:ascii="Times New Roman" w:hAnsi="Times New Roman" w:cs="Times New Roman"/>
          <w:sz w:val="27"/>
          <w:szCs w:val="27"/>
        </w:rPr>
        <w:t>г.Владикавказа</w:t>
      </w:r>
      <w:proofErr w:type="spellEnd"/>
      <w:r w:rsidRPr="002C0342">
        <w:rPr>
          <w:rFonts w:ascii="Times New Roman" w:hAnsi="Times New Roman" w:cs="Times New Roman"/>
          <w:sz w:val="27"/>
          <w:szCs w:val="27"/>
        </w:rPr>
        <w:t>.»;</w:t>
      </w:r>
      <w:r w:rsidR="00EF1109" w:rsidRPr="002C0342">
        <w:rPr>
          <w:rFonts w:ascii="Times New Roman" w:hAnsi="Times New Roman" w:cs="Times New Roman"/>
          <w:sz w:val="27"/>
          <w:szCs w:val="27"/>
        </w:rPr>
        <w:t xml:space="preserve">    </w:t>
      </w:r>
    </w:p>
    <w:p w:rsidR="00806B53" w:rsidRPr="002C0342" w:rsidRDefault="00806B53" w:rsidP="00AF79CE">
      <w:pPr>
        <w:pStyle w:val="aa"/>
        <w:widowControl/>
        <w:numPr>
          <w:ilvl w:val="0"/>
          <w:numId w:val="17"/>
        </w:numPr>
        <w:jc w:val="both"/>
        <w:rPr>
          <w:sz w:val="27"/>
          <w:szCs w:val="27"/>
        </w:rPr>
      </w:pPr>
      <w:proofErr w:type="gramStart"/>
      <w:r w:rsidRPr="002C0342">
        <w:rPr>
          <w:sz w:val="27"/>
          <w:szCs w:val="27"/>
        </w:rPr>
        <w:t>в</w:t>
      </w:r>
      <w:proofErr w:type="gramEnd"/>
      <w:r w:rsidRPr="002C0342">
        <w:rPr>
          <w:sz w:val="27"/>
          <w:szCs w:val="27"/>
        </w:rPr>
        <w:t xml:space="preserve"> статье 5:</w:t>
      </w:r>
    </w:p>
    <w:p w:rsidR="00887FF9" w:rsidRPr="002C0342" w:rsidRDefault="00073B81" w:rsidP="00806B53">
      <w:pPr>
        <w:widowControl/>
        <w:ind w:left="540"/>
        <w:jc w:val="both"/>
        <w:rPr>
          <w:sz w:val="27"/>
          <w:szCs w:val="27"/>
        </w:rPr>
      </w:pPr>
      <w:proofErr w:type="gramStart"/>
      <w:r w:rsidRPr="002C0342">
        <w:rPr>
          <w:sz w:val="27"/>
          <w:szCs w:val="27"/>
        </w:rPr>
        <w:t>пункт</w:t>
      </w:r>
      <w:proofErr w:type="gramEnd"/>
      <w:r w:rsidRPr="002C0342">
        <w:rPr>
          <w:sz w:val="27"/>
          <w:szCs w:val="27"/>
        </w:rPr>
        <w:t xml:space="preserve"> 7 части 1 изложить в следующей редакции:</w:t>
      </w:r>
    </w:p>
    <w:p w:rsidR="00073B81" w:rsidRPr="002C0342" w:rsidRDefault="00073B81" w:rsidP="00073B81">
      <w:pPr>
        <w:widowControl/>
        <w:ind w:firstLine="540"/>
        <w:jc w:val="both"/>
        <w:rPr>
          <w:rFonts w:eastAsiaTheme="minorHAnsi"/>
          <w:sz w:val="27"/>
          <w:szCs w:val="27"/>
          <w:lang w:eastAsia="en-US"/>
        </w:rPr>
      </w:pPr>
      <w:r w:rsidRPr="002C0342">
        <w:rPr>
          <w:sz w:val="27"/>
          <w:szCs w:val="27"/>
        </w:rPr>
        <w:t xml:space="preserve">«7) </w:t>
      </w:r>
      <w:r w:rsidRPr="002C0342">
        <w:rPr>
          <w:rFonts w:eastAsiaTheme="minorHAnsi"/>
          <w:sz w:val="27"/>
          <w:szCs w:val="27"/>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06B53" w:rsidRPr="002C0342" w:rsidRDefault="00806B53" w:rsidP="00073B81">
      <w:pPr>
        <w:widowControl/>
        <w:ind w:firstLine="540"/>
        <w:jc w:val="both"/>
        <w:rPr>
          <w:sz w:val="27"/>
          <w:szCs w:val="27"/>
        </w:rPr>
      </w:pPr>
      <w:proofErr w:type="gramStart"/>
      <w:r w:rsidRPr="002C0342">
        <w:rPr>
          <w:rFonts w:eastAsiaTheme="minorHAnsi"/>
          <w:sz w:val="27"/>
          <w:szCs w:val="27"/>
          <w:lang w:eastAsia="en-US"/>
        </w:rPr>
        <w:t>дополнить</w:t>
      </w:r>
      <w:proofErr w:type="gramEnd"/>
      <w:r w:rsidRPr="002C0342">
        <w:rPr>
          <w:rFonts w:eastAsiaTheme="minorHAnsi"/>
          <w:sz w:val="27"/>
          <w:szCs w:val="27"/>
          <w:lang w:eastAsia="en-US"/>
        </w:rPr>
        <w:t xml:space="preserve"> пунктом 7.1. </w:t>
      </w:r>
      <w:r w:rsidRPr="002C0342">
        <w:rPr>
          <w:sz w:val="27"/>
          <w:szCs w:val="27"/>
        </w:rPr>
        <w:t>следующего содержания:</w:t>
      </w:r>
    </w:p>
    <w:p w:rsidR="00806B53" w:rsidRPr="002C0342" w:rsidRDefault="00806B53" w:rsidP="00073B81">
      <w:pPr>
        <w:widowControl/>
        <w:ind w:firstLine="540"/>
        <w:jc w:val="both"/>
        <w:rPr>
          <w:rFonts w:eastAsiaTheme="minorHAnsi"/>
          <w:sz w:val="27"/>
          <w:szCs w:val="27"/>
          <w:lang w:eastAsia="en-US"/>
        </w:rPr>
      </w:pPr>
      <w:r w:rsidRPr="002C0342">
        <w:rPr>
          <w:sz w:val="27"/>
          <w:szCs w:val="27"/>
        </w:rPr>
        <w:t>«7.1) отзыва избирателями;»;</w:t>
      </w:r>
    </w:p>
    <w:p w:rsidR="00D449D5" w:rsidRPr="002C0342" w:rsidRDefault="00543E8A" w:rsidP="00AF79CE">
      <w:pPr>
        <w:pStyle w:val="aa"/>
        <w:widowControl/>
        <w:numPr>
          <w:ilvl w:val="0"/>
          <w:numId w:val="17"/>
        </w:numPr>
        <w:jc w:val="both"/>
        <w:rPr>
          <w:sz w:val="27"/>
          <w:szCs w:val="27"/>
        </w:rPr>
      </w:pPr>
      <w:proofErr w:type="gramStart"/>
      <w:r w:rsidRPr="002C0342">
        <w:rPr>
          <w:sz w:val="27"/>
          <w:szCs w:val="27"/>
        </w:rPr>
        <w:t>часть</w:t>
      </w:r>
      <w:proofErr w:type="gramEnd"/>
      <w:r w:rsidRPr="002C0342">
        <w:rPr>
          <w:sz w:val="27"/>
          <w:szCs w:val="27"/>
        </w:rPr>
        <w:t xml:space="preserve"> 5 статьи 7 </w:t>
      </w:r>
      <w:r w:rsidR="00D449D5" w:rsidRPr="002C0342">
        <w:rPr>
          <w:sz w:val="27"/>
          <w:szCs w:val="27"/>
        </w:rPr>
        <w:t>изложить в следующей редакции:</w:t>
      </w:r>
    </w:p>
    <w:p w:rsidR="00592E40" w:rsidRPr="002C0342" w:rsidRDefault="00D449D5" w:rsidP="00592E40">
      <w:pPr>
        <w:widowControl/>
        <w:jc w:val="both"/>
        <w:rPr>
          <w:rFonts w:eastAsiaTheme="minorHAnsi"/>
          <w:sz w:val="27"/>
          <w:szCs w:val="27"/>
          <w:lang w:eastAsia="en-US"/>
        </w:rPr>
      </w:pPr>
      <w:r w:rsidRPr="002C0342">
        <w:rPr>
          <w:sz w:val="27"/>
          <w:szCs w:val="27"/>
        </w:rPr>
        <w:t xml:space="preserve">            «5. </w:t>
      </w:r>
      <w:r w:rsidR="007D34BD" w:rsidRPr="002C0342">
        <w:rPr>
          <w:rFonts w:eastAsiaTheme="minorHAnsi"/>
          <w:sz w:val="27"/>
          <w:szCs w:val="27"/>
          <w:lang w:eastAsia="en-US"/>
        </w:rPr>
        <w:t xml:space="preserve">Депутат Собрания </w:t>
      </w:r>
      <w:r w:rsidRPr="002C0342">
        <w:rPr>
          <w:rFonts w:eastAsiaTheme="minorHAnsi"/>
          <w:sz w:val="27"/>
          <w:szCs w:val="27"/>
          <w:lang w:eastAsia="en-US"/>
        </w:rPr>
        <w:t>не мо</w:t>
      </w:r>
      <w:r w:rsidR="007D34BD" w:rsidRPr="002C0342">
        <w:rPr>
          <w:rFonts w:eastAsiaTheme="minorHAnsi"/>
          <w:sz w:val="27"/>
          <w:szCs w:val="27"/>
          <w:lang w:eastAsia="en-US"/>
        </w:rPr>
        <w:t>жет быть привлечен</w:t>
      </w:r>
      <w:r w:rsidRPr="002C0342">
        <w:rPr>
          <w:rFonts w:eastAsiaTheme="minorHAnsi"/>
          <w:sz w:val="27"/>
          <w:szCs w:val="27"/>
          <w:lang w:eastAsia="en-US"/>
        </w:rPr>
        <w:t xml:space="preserve"> к уголовной или административной ответственности за высказанное мнение, позицию, выраженную при голосовании, и другие действия, со</w:t>
      </w:r>
      <w:r w:rsidR="001F2E33" w:rsidRPr="002C0342">
        <w:rPr>
          <w:rFonts w:eastAsiaTheme="minorHAnsi"/>
          <w:sz w:val="27"/>
          <w:szCs w:val="27"/>
          <w:lang w:eastAsia="en-US"/>
        </w:rPr>
        <w:t>ответствующие статусу депутата</w:t>
      </w:r>
      <w:r w:rsidRPr="002C0342">
        <w:rPr>
          <w:rFonts w:eastAsiaTheme="minorHAnsi"/>
          <w:sz w:val="27"/>
          <w:szCs w:val="27"/>
          <w:lang w:eastAsia="en-US"/>
        </w:rPr>
        <w:t>, в том числе по истечении срока их полномочий. Данное положение не распространяе</w:t>
      </w:r>
      <w:r w:rsidR="001F2E33" w:rsidRPr="002C0342">
        <w:rPr>
          <w:rFonts w:eastAsiaTheme="minorHAnsi"/>
          <w:sz w:val="27"/>
          <w:szCs w:val="27"/>
          <w:lang w:eastAsia="en-US"/>
        </w:rPr>
        <w:t xml:space="preserve">тся на случаи, когда депутатом </w:t>
      </w:r>
      <w:r w:rsidRPr="002C0342">
        <w:rPr>
          <w:rFonts w:eastAsiaTheme="minorHAnsi"/>
          <w:sz w:val="27"/>
          <w:szCs w:val="27"/>
          <w:lang w:eastAsia="en-US"/>
        </w:rPr>
        <w:t>были допущены публичные оскорбления, клевета или иные нарушения, ответственность за которые предусмотрена федеральным законом.»</w:t>
      </w:r>
      <w:r w:rsidR="00A06A4B" w:rsidRPr="002C0342">
        <w:rPr>
          <w:rFonts w:eastAsiaTheme="minorHAnsi"/>
          <w:sz w:val="27"/>
          <w:szCs w:val="27"/>
          <w:lang w:eastAsia="en-US"/>
        </w:rPr>
        <w:t>;</w:t>
      </w:r>
    </w:p>
    <w:p w:rsidR="00E25A50" w:rsidRPr="002C0342" w:rsidRDefault="00E25A50" w:rsidP="00AF79CE">
      <w:pPr>
        <w:pStyle w:val="aa"/>
        <w:widowControl/>
        <w:numPr>
          <w:ilvl w:val="0"/>
          <w:numId w:val="17"/>
        </w:numPr>
        <w:jc w:val="both"/>
        <w:rPr>
          <w:rFonts w:eastAsiaTheme="minorHAnsi"/>
          <w:sz w:val="27"/>
          <w:szCs w:val="27"/>
          <w:lang w:eastAsia="en-US"/>
        </w:rPr>
      </w:pPr>
      <w:proofErr w:type="gramStart"/>
      <w:r w:rsidRPr="002C0342">
        <w:rPr>
          <w:rFonts w:eastAsiaTheme="minorHAnsi"/>
          <w:sz w:val="27"/>
          <w:szCs w:val="27"/>
          <w:lang w:eastAsia="en-US"/>
        </w:rPr>
        <w:t>статью</w:t>
      </w:r>
      <w:proofErr w:type="gramEnd"/>
      <w:r w:rsidRPr="002C0342">
        <w:rPr>
          <w:rFonts w:eastAsiaTheme="minorHAnsi"/>
          <w:sz w:val="27"/>
          <w:szCs w:val="27"/>
          <w:lang w:eastAsia="en-US"/>
        </w:rPr>
        <w:t xml:space="preserve"> 8 изложить в следующей редакции:</w:t>
      </w:r>
    </w:p>
    <w:p w:rsidR="00E25A50" w:rsidRPr="002C0342" w:rsidRDefault="00E25A50" w:rsidP="00E25A50">
      <w:pPr>
        <w:widowControl/>
        <w:ind w:firstLine="540"/>
        <w:jc w:val="both"/>
        <w:rPr>
          <w:rFonts w:eastAsiaTheme="minorHAnsi"/>
          <w:sz w:val="27"/>
          <w:szCs w:val="27"/>
          <w:lang w:eastAsia="en-US"/>
        </w:rPr>
      </w:pPr>
      <w:r w:rsidRPr="002C0342">
        <w:rPr>
          <w:rFonts w:eastAsiaTheme="minorHAnsi"/>
          <w:sz w:val="27"/>
          <w:szCs w:val="27"/>
          <w:lang w:eastAsia="en-US"/>
        </w:rPr>
        <w:t>«Статья 8</w:t>
      </w:r>
      <w:r w:rsidR="000A66AE" w:rsidRPr="002C0342">
        <w:rPr>
          <w:rFonts w:eastAsiaTheme="minorHAnsi"/>
          <w:sz w:val="27"/>
          <w:szCs w:val="27"/>
          <w:lang w:eastAsia="en-US"/>
        </w:rPr>
        <w:t xml:space="preserve">. </w:t>
      </w:r>
      <w:r w:rsidRPr="002C0342">
        <w:rPr>
          <w:rFonts w:eastAsiaTheme="minorHAnsi"/>
          <w:sz w:val="27"/>
          <w:szCs w:val="27"/>
          <w:lang w:eastAsia="en-US"/>
        </w:rPr>
        <w:t xml:space="preserve"> Удостоверение и нагрудный знак главы муниципального образования </w:t>
      </w:r>
      <w:proofErr w:type="spellStart"/>
      <w:r w:rsidRPr="002C0342">
        <w:rPr>
          <w:rFonts w:eastAsiaTheme="minorHAnsi"/>
          <w:sz w:val="27"/>
          <w:szCs w:val="27"/>
          <w:lang w:eastAsia="en-US"/>
        </w:rPr>
        <w:t>г.Владикавказ</w:t>
      </w:r>
      <w:proofErr w:type="spellEnd"/>
      <w:r w:rsidRPr="002C0342">
        <w:rPr>
          <w:rFonts w:eastAsiaTheme="minorHAnsi"/>
          <w:sz w:val="27"/>
          <w:szCs w:val="27"/>
          <w:lang w:eastAsia="en-US"/>
        </w:rPr>
        <w:t xml:space="preserve">-председателя Собрания представителей </w:t>
      </w:r>
      <w:proofErr w:type="spellStart"/>
      <w:r w:rsidRPr="002C0342">
        <w:rPr>
          <w:rFonts w:eastAsiaTheme="minorHAnsi"/>
          <w:sz w:val="27"/>
          <w:szCs w:val="27"/>
          <w:lang w:eastAsia="en-US"/>
        </w:rPr>
        <w:t>г.Владикавказ</w:t>
      </w:r>
      <w:proofErr w:type="spellEnd"/>
      <w:r w:rsidRPr="002C0342">
        <w:rPr>
          <w:rFonts w:eastAsiaTheme="minorHAnsi"/>
          <w:sz w:val="27"/>
          <w:szCs w:val="27"/>
          <w:lang w:eastAsia="en-US"/>
        </w:rPr>
        <w:t>, депутата Собрания</w:t>
      </w:r>
    </w:p>
    <w:p w:rsidR="003F739C" w:rsidRPr="002C0342" w:rsidRDefault="000A66AE" w:rsidP="003F739C">
      <w:pPr>
        <w:widowControl/>
        <w:ind w:firstLine="540"/>
        <w:jc w:val="both"/>
        <w:rPr>
          <w:rFonts w:eastAsiaTheme="minorHAnsi"/>
          <w:sz w:val="27"/>
          <w:szCs w:val="27"/>
          <w:lang w:eastAsia="en-US"/>
        </w:rPr>
      </w:pPr>
      <w:r w:rsidRPr="002C0342">
        <w:rPr>
          <w:rFonts w:eastAsiaTheme="minorHAnsi"/>
          <w:sz w:val="27"/>
          <w:szCs w:val="27"/>
          <w:lang w:eastAsia="en-US"/>
        </w:rPr>
        <w:t>1.</w:t>
      </w:r>
      <w:r w:rsidR="003F739C" w:rsidRPr="002C0342">
        <w:rPr>
          <w:rFonts w:eastAsiaTheme="minorHAnsi"/>
          <w:sz w:val="27"/>
          <w:szCs w:val="27"/>
          <w:lang w:eastAsia="en-US"/>
        </w:rPr>
        <w:t xml:space="preserve"> Главе муниципального образования </w:t>
      </w:r>
      <w:proofErr w:type="spellStart"/>
      <w:r w:rsidR="003F739C" w:rsidRPr="002C0342">
        <w:rPr>
          <w:rFonts w:eastAsiaTheme="minorHAnsi"/>
          <w:sz w:val="27"/>
          <w:szCs w:val="27"/>
          <w:lang w:eastAsia="en-US"/>
        </w:rPr>
        <w:t>г.Владикавказ</w:t>
      </w:r>
      <w:proofErr w:type="spellEnd"/>
      <w:r w:rsidR="003F739C" w:rsidRPr="002C0342">
        <w:rPr>
          <w:rFonts w:eastAsiaTheme="minorHAnsi"/>
          <w:sz w:val="27"/>
          <w:szCs w:val="27"/>
          <w:lang w:eastAsia="en-US"/>
        </w:rPr>
        <w:t xml:space="preserve">-председателю Собрания представителей </w:t>
      </w:r>
      <w:proofErr w:type="spellStart"/>
      <w:r w:rsidR="003F739C" w:rsidRPr="002C0342">
        <w:rPr>
          <w:rFonts w:eastAsiaTheme="minorHAnsi"/>
          <w:sz w:val="27"/>
          <w:szCs w:val="27"/>
          <w:lang w:eastAsia="en-US"/>
        </w:rPr>
        <w:t>г.Владикавказ</w:t>
      </w:r>
      <w:proofErr w:type="spellEnd"/>
      <w:r w:rsidR="003F739C" w:rsidRPr="002C0342">
        <w:rPr>
          <w:rFonts w:eastAsiaTheme="minorHAnsi"/>
          <w:sz w:val="27"/>
          <w:szCs w:val="27"/>
          <w:lang w:eastAsia="en-US"/>
        </w:rPr>
        <w:t xml:space="preserve">, депутату Собрания выдается удостоверение </w:t>
      </w:r>
      <w:r w:rsidR="0000564E" w:rsidRPr="002C0342">
        <w:rPr>
          <w:rFonts w:eastAsiaTheme="minorHAnsi"/>
          <w:sz w:val="27"/>
          <w:szCs w:val="27"/>
          <w:lang w:eastAsia="en-US"/>
        </w:rPr>
        <w:t xml:space="preserve">и нагрудный знак «Депутат Собрания представителей </w:t>
      </w:r>
      <w:proofErr w:type="spellStart"/>
      <w:r w:rsidR="0000564E" w:rsidRPr="002C0342">
        <w:rPr>
          <w:rFonts w:eastAsiaTheme="minorHAnsi"/>
          <w:sz w:val="27"/>
          <w:szCs w:val="27"/>
          <w:lang w:eastAsia="en-US"/>
        </w:rPr>
        <w:t>г.Владикавказ</w:t>
      </w:r>
      <w:proofErr w:type="spellEnd"/>
      <w:r w:rsidR="0000564E" w:rsidRPr="002C0342">
        <w:rPr>
          <w:rFonts w:eastAsiaTheme="minorHAnsi"/>
          <w:sz w:val="27"/>
          <w:szCs w:val="27"/>
          <w:lang w:eastAsia="en-US"/>
        </w:rPr>
        <w:t>»</w:t>
      </w:r>
      <w:r w:rsidR="00432F96" w:rsidRPr="002C0342">
        <w:rPr>
          <w:rFonts w:eastAsiaTheme="minorHAnsi"/>
          <w:sz w:val="27"/>
          <w:szCs w:val="27"/>
          <w:lang w:eastAsia="en-US"/>
        </w:rPr>
        <w:t>, действительные в течение срока их полномочий.</w:t>
      </w:r>
    </w:p>
    <w:p w:rsidR="000A66AE" w:rsidRPr="002C0342" w:rsidRDefault="00EA1561" w:rsidP="002C552D">
      <w:pPr>
        <w:widowControl/>
        <w:ind w:firstLine="540"/>
        <w:jc w:val="both"/>
        <w:rPr>
          <w:rFonts w:eastAsiaTheme="minorHAnsi"/>
          <w:sz w:val="27"/>
          <w:szCs w:val="27"/>
          <w:lang w:eastAsia="en-US"/>
        </w:rPr>
      </w:pPr>
      <w:r w:rsidRPr="002C0342">
        <w:rPr>
          <w:rFonts w:eastAsiaTheme="minorHAnsi"/>
          <w:sz w:val="27"/>
          <w:szCs w:val="27"/>
          <w:lang w:eastAsia="en-US"/>
        </w:rPr>
        <w:t>2. Требования к оформлению удостоверения и нагрудного знака</w:t>
      </w:r>
      <w:r w:rsidR="00B45157" w:rsidRPr="002C0342">
        <w:rPr>
          <w:rFonts w:eastAsiaTheme="minorHAnsi"/>
          <w:sz w:val="27"/>
          <w:szCs w:val="27"/>
          <w:lang w:eastAsia="en-US"/>
        </w:rPr>
        <w:t xml:space="preserve"> утверждаются решением Собрания.</w:t>
      </w:r>
      <w:r w:rsidR="00AF79CE" w:rsidRPr="002C0342">
        <w:rPr>
          <w:rFonts w:eastAsiaTheme="minorHAnsi"/>
          <w:sz w:val="27"/>
          <w:szCs w:val="27"/>
          <w:lang w:eastAsia="en-US"/>
        </w:rPr>
        <w:t>»;</w:t>
      </w:r>
    </w:p>
    <w:p w:rsidR="003D17F0" w:rsidRPr="002C0342" w:rsidRDefault="003D17F0" w:rsidP="00AF79CE">
      <w:pPr>
        <w:pStyle w:val="aa"/>
        <w:widowControl/>
        <w:numPr>
          <w:ilvl w:val="0"/>
          <w:numId w:val="17"/>
        </w:numPr>
        <w:jc w:val="both"/>
        <w:rPr>
          <w:rFonts w:eastAsiaTheme="minorHAnsi"/>
          <w:sz w:val="27"/>
          <w:szCs w:val="27"/>
          <w:lang w:eastAsia="en-US"/>
        </w:rPr>
      </w:pPr>
      <w:proofErr w:type="gramStart"/>
      <w:r w:rsidRPr="002C0342">
        <w:rPr>
          <w:rFonts w:eastAsiaTheme="minorHAnsi"/>
          <w:sz w:val="27"/>
          <w:szCs w:val="27"/>
          <w:lang w:eastAsia="en-US"/>
        </w:rPr>
        <w:t>статью</w:t>
      </w:r>
      <w:proofErr w:type="gramEnd"/>
      <w:r w:rsidRPr="002C0342">
        <w:rPr>
          <w:rFonts w:eastAsiaTheme="minorHAnsi"/>
          <w:sz w:val="27"/>
          <w:szCs w:val="27"/>
          <w:lang w:eastAsia="en-US"/>
        </w:rPr>
        <w:t xml:space="preserve"> 20 признать утратившей силу;</w:t>
      </w:r>
    </w:p>
    <w:p w:rsidR="003D17F0" w:rsidRPr="002C0342" w:rsidRDefault="003D17F0" w:rsidP="00AF79CE">
      <w:pPr>
        <w:pStyle w:val="aa"/>
        <w:widowControl/>
        <w:numPr>
          <w:ilvl w:val="0"/>
          <w:numId w:val="17"/>
        </w:numPr>
        <w:jc w:val="both"/>
        <w:rPr>
          <w:rFonts w:eastAsiaTheme="minorHAnsi"/>
          <w:sz w:val="27"/>
          <w:szCs w:val="27"/>
          <w:lang w:eastAsia="en-US"/>
        </w:rPr>
      </w:pPr>
      <w:proofErr w:type="gramStart"/>
      <w:r w:rsidRPr="002C0342">
        <w:rPr>
          <w:rFonts w:eastAsiaTheme="minorHAnsi"/>
          <w:sz w:val="27"/>
          <w:szCs w:val="27"/>
          <w:lang w:eastAsia="en-US"/>
        </w:rPr>
        <w:t>статью</w:t>
      </w:r>
      <w:proofErr w:type="gramEnd"/>
      <w:r w:rsidRPr="002C0342">
        <w:rPr>
          <w:rFonts w:eastAsiaTheme="minorHAnsi"/>
          <w:sz w:val="27"/>
          <w:szCs w:val="27"/>
          <w:lang w:eastAsia="en-US"/>
        </w:rPr>
        <w:t xml:space="preserve"> 22 признать утратившей силу;</w:t>
      </w:r>
    </w:p>
    <w:p w:rsidR="00BC1CC1" w:rsidRPr="002C0342" w:rsidRDefault="007675AF" w:rsidP="001030F8">
      <w:pPr>
        <w:pStyle w:val="aa"/>
        <w:widowControl/>
        <w:numPr>
          <w:ilvl w:val="0"/>
          <w:numId w:val="17"/>
        </w:numPr>
        <w:jc w:val="both"/>
        <w:rPr>
          <w:rFonts w:eastAsiaTheme="minorHAnsi"/>
          <w:sz w:val="27"/>
          <w:szCs w:val="27"/>
          <w:lang w:eastAsia="en-US"/>
        </w:rPr>
      </w:pPr>
      <w:proofErr w:type="gramStart"/>
      <w:r w:rsidRPr="002C0342">
        <w:rPr>
          <w:rFonts w:eastAsiaTheme="minorHAnsi"/>
          <w:sz w:val="27"/>
          <w:szCs w:val="27"/>
          <w:lang w:eastAsia="en-US"/>
        </w:rPr>
        <w:t>стать</w:t>
      </w:r>
      <w:r w:rsidR="001030F8" w:rsidRPr="002C0342">
        <w:rPr>
          <w:rFonts w:eastAsiaTheme="minorHAnsi"/>
          <w:sz w:val="27"/>
          <w:szCs w:val="27"/>
          <w:lang w:eastAsia="en-US"/>
        </w:rPr>
        <w:t>ю</w:t>
      </w:r>
      <w:proofErr w:type="gramEnd"/>
      <w:r w:rsidR="001030F8" w:rsidRPr="002C0342">
        <w:rPr>
          <w:rFonts w:eastAsiaTheme="minorHAnsi"/>
          <w:sz w:val="27"/>
          <w:szCs w:val="27"/>
          <w:lang w:eastAsia="en-US"/>
        </w:rPr>
        <w:t xml:space="preserve"> 24 изложить в следующей редакции:</w:t>
      </w:r>
    </w:p>
    <w:p w:rsidR="00D449D5" w:rsidRPr="002C0342" w:rsidRDefault="002C0342" w:rsidP="00B92FE3">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 xml:space="preserve">«Статья 24 </w:t>
      </w:r>
      <w:r w:rsidR="0071226A" w:rsidRPr="002C0342">
        <w:rPr>
          <w:rFonts w:ascii="Times New Roman" w:hAnsi="Times New Roman" w:cs="Times New Roman"/>
          <w:sz w:val="27"/>
          <w:szCs w:val="27"/>
        </w:rPr>
        <w:t>Досрочное прекращение полномочий</w:t>
      </w:r>
      <w:r w:rsidR="00557A01" w:rsidRPr="002C0342">
        <w:rPr>
          <w:rFonts w:ascii="Times New Roman" w:hAnsi="Times New Roman" w:cs="Times New Roman"/>
          <w:sz w:val="27"/>
          <w:szCs w:val="27"/>
        </w:rPr>
        <w:t xml:space="preserve"> главы муниципального образования </w:t>
      </w:r>
      <w:proofErr w:type="spellStart"/>
      <w:r w:rsidR="00557A01" w:rsidRPr="002C0342">
        <w:rPr>
          <w:rFonts w:ascii="Times New Roman" w:hAnsi="Times New Roman" w:cs="Times New Roman"/>
          <w:sz w:val="27"/>
          <w:szCs w:val="27"/>
        </w:rPr>
        <w:t>г.Владикавказ</w:t>
      </w:r>
      <w:proofErr w:type="spellEnd"/>
      <w:r w:rsidR="00557A01" w:rsidRPr="002C0342">
        <w:rPr>
          <w:rFonts w:ascii="Times New Roman" w:hAnsi="Times New Roman" w:cs="Times New Roman"/>
          <w:sz w:val="27"/>
          <w:szCs w:val="27"/>
        </w:rPr>
        <w:t xml:space="preserve">-председателя Собрания представителей </w:t>
      </w:r>
      <w:proofErr w:type="spellStart"/>
      <w:r w:rsidR="00557A01" w:rsidRPr="002C0342">
        <w:rPr>
          <w:rFonts w:ascii="Times New Roman" w:hAnsi="Times New Roman" w:cs="Times New Roman"/>
          <w:sz w:val="27"/>
          <w:szCs w:val="27"/>
        </w:rPr>
        <w:t>г.Владикавказ</w:t>
      </w:r>
      <w:proofErr w:type="spellEnd"/>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1. Полномочия</w:t>
      </w:r>
      <w:r w:rsidRPr="002C0342">
        <w:rPr>
          <w:sz w:val="27"/>
          <w:szCs w:val="27"/>
        </w:rPr>
        <w:t xml:space="preserve"> главы муниципального образования </w:t>
      </w:r>
      <w:proofErr w:type="spellStart"/>
      <w:r w:rsidRPr="002C0342">
        <w:rPr>
          <w:sz w:val="27"/>
          <w:szCs w:val="27"/>
        </w:rPr>
        <w:t>г.Владикавказ</w:t>
      </w:r>
      <w:proofErr w:type="spellEnd"/>
      <w:r w:rsidRPr="002C0342">
        <w:rPr>
          <w:sz w:val="27"/>
          <w:szCs w:val="27"/>
        </w:rPr>
        <w:t>-</w:t>
      </w:r>
      <w:r w:rsidRPr="002C0342">
        <w:rPr>
          <w:rFonts w:eastAsiaTheme="minorHAnsi"/>
          <w:sz w:val="27"/>
          <w:szCs w:val="27"/>
          <w:lang w:eastAsia="en-US"/>
        </w:rPr>
        <w:t xml:space="preserve"> председателя Собрания прекращаются досрочно в случаях, установленных Федеральным </w:t>
      </w:r>
      <w:hyperlink r:id="rId7" w:history="1">
        <w:r w:rsidRPr="002C0342">
          <w:rPr>
            <w:rFonts w:eastAsiaTheme="minorHAnsi"/>
            <w:sz w:val="27"/>
            <w:szCs w:val="27"/>
            <w:lang w:eastAsia="en-US"/>
          </w:rPr>
          <w:t>законом</w:t>
        </w:r>
      </w:hyperlink>
      <w:r w:rsidRPr="002C0342">
        <w:rPr>
          <w:rFonts w:eastAsiaTheme="minorHAnsi"/>
          <w:sz w:val="27"/>
          <w:szCs w:val="27"/>
          <w:lang w:eastAsia="en-US"/>
        </w:rPr>
        <w:t xml:space="preserve"> от 06.10.2003 № 131-ФЗ «Об общих принципах организации местного самоуправления в Российской Федерации</w:t>
      </w:r>
      <w:r w:rsidR="009017E4" w:rsidRPr="002C0342">
        <w:rPr>
          <w:rFonts w:eastAsiaTheme="minorHAnsi"/>
          <w:sz w:val="27"/>
          <w:szCs w:val="27"/>
          <w:lang w:eastAsia="en-US"/>
        </w:rPr>
        <w:t>»</w:t>
      </w:r>
      <w:r w:rsidRPr="002C0342">
        <w:rPr>
          <w:rFonts w:eastAsiaTheme="minorHAnsi"/>
          <w:sz w:val="27"/>
          <w:szCs w:val="27"/>
          <w:lang w:eastAsia="en-US"/>
        </w:rPr>
        <w:t>.</w:t>
      </w:r>
    </w:p>
    <w:p w:rsidR="00557A01" w:rsidRPr="002C0342" w:rsidRDefault="00561426" w:rsidP="00557A01">
      <w:pPr>
        <w:pStyle w:val="ConsPlusNormal"/>
        <w:jc w:val="both"/>
        <w:rPr>
          <w:rFonts w:ascii="Times New Roman" w:hAnsi="Times New Roman" w:cs="Times New Roman"/>
          <w:sz w:val="27"/>
          <w:szCs w:val="27"/>
        </w:rPr>
      </w:pPr>
      <w:r w:rsidRPr="002C0342">
        <w:rPr>
          <w:rFonts w:ascii="Times New Roman" w:hAnsi="Times New Roman" w:cs="Times New Roman"/>
          <w:sz w:val="27"/>
          <w:szCs w:val="27"/>
        </w:rPr>
        <w:t xml:space="preserve">        </w:t>
      </w:r>
      <w:r w:rsidR="00557A01" w:rsidRPr="002C0342">
        <w:rPr>
          <w:rFonts w:ascii="Times New Roman" w:hAnsi="Times New Roman" w:cs="Times New Roman"/>
          <w:sz w:val="27"/>
          <w:szCs w:val="27"/>
        </w:rPr>
        <w:t>2.</w:t>
      </w:r>
      <w:r w:rsidR="00557A01" w:rsidRPr="002C0342">
        <w:rPr>
          <w:sz w:val="27"/>
          <w:szCs w:val="27"/>
        </w:rPr>
        <w:t xml:space="preserve"> </w:t>
      </w:r>
      <w:r w:rsidR="00557A01" w:rsidRPr="002C0342">
        <w:rPr>
          <w:rFonts w:ascii="Times New Roman" w:hAnsi="Times New Roman" w:cs="Times New Roman"/>
          <w:sz w:val="27"/>
          <w:szCs w:val="27"/>
        </w:rPr>
        <w:t>Полномочия главы муниципального образования</w:t>
      </w:r>
      <w:r w:rsidR="001030F8" w:rsidRPr="002C0342">
        <w:rPr>
          <w:rFonts w:ascii="Times New Roman" w:hAnsi="Times New Roman" w:cs="Times New Roman"/>
          <w:sz w:val="27"/>
          <w:szCs w:val="27"/>
        </w:rPr>
        <w:t xml:space="preserve">-председателя Собрания представителей </w:t>
      </w:r>
      <w:proofErr w:type="spellStart"/>
      <w:r w:rsidR="001030F8" w:rsidRPr="002C0342">
        <w:rPr>
          <w:rFonts w:ascii="Times New Roman" w:hAnsi="Times New Roman" w:cs="Times New Roman"/>
          <w:sz w:val="27"/>
          <w:szCs w:val="27"/>
        </w:rPr>
        <w:t>г.Владикавказ</w:t>
      </w:r>
      <w:proofErr w:type="spellEnd"/>
      <w:r w:rsidR="00557A01" w:rsidRPr="002C0342">
        <w:rPr>
          <w:rFonts w:ascii="Times New Roman" w:hAnsi="Times New Roman" w:cs="Times New Roman"/>
          <w:sz w:val="27"/>
          <w:szCs w:val="27"/>
        </w:rPr>
        <w:t xml:space="preserve"> прекращаются досрочно в случае:</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1) смерти;</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2) отставки по собственному желанию;</w:t>
      </w:r>
    </w:p>
    <w:p w:rsidR="00557A01" w:rsidRPr="002C0342" w:rsidRDefault="00557A01" w:rsidP="00C60907">
      <w:pPr>
        <w:widowControl/>
        <w:ind w:firstLine="540"/>
        <w:jc w:val="both"/>
        <w:rPr>
          <w:rFonts w:eastAsiaTheme="minorHAnsi"/>
          <w:sz w:val="27"/>
          <w:szCs w:val="27"/>
          <w:lang w:eastAsia="en-US"/>
        </w:rPr>
      </w:pPr>
      <w:r w:rsidRPr="002C0342">
        <w:rPr>
          <w:rFonts w:eastAsiaTheme="minorHAnsi"/>
          <w:sz w:val="27"/>
          <w:szCs w:val="27"/>
          <w:lang w:eastAsia="en-US"/>
        </w:rPr>
        <w:lastRenderedPageBreak/>
        <w:t xml:space="preserve">2.1) удаления в отставку в соответствии со </w:t>
      </w:r>
      <w:hyperlink r:id="rId8" w:history="1">
        <w:r w:rsidRPr="002C0342">
          <w:rPr>
            <w:rFonts w:eastAsiaTheme="minorHAnsi"/>
            <w:sz w:val="27"/>
            <w:szCs w:val="27"/>
            <w:lang w:eastAsia="en-US"/>
          </w:rPr>
          <w:t>статьей 74.1</w:t>
        </w:r>
      </w:hyperlink>
      <w:r w:rsidRPr="002C0342">
        <w:rPr>
          <w:rFonts w:eastAsiaTheme="minorHAnsi"/>
          <w:sz w:val="27"/>
          <w:szCs w:val="27"/>
          <w:lang w:eastAsia="en-US"/>
        </w:rPr>
        <w:t xml:space="preserve"> </w:t>
      </w:r>
      <w:r w:rsidR="00C10378" w:rsidRPr="002C0342">
        <w:rPr>
          <w:rFonts w:eastAsiaTheme="minorHAnsi"/>
          <w:sz w:val="27"/>
          <w:szCs w:val="27"/>
          <w:lang w:eastAsia="en-US"/>
        </w:rPr>
        <w:t>Федерального закона от 06.10.2003 № 131-ФЗ «Об общих принципах организации местного самоуправления в Российской Федерации»</w:t>
      </w:r>
      <w:r w:rsidR="00C60907" w:rsidRPr="002C0342">
        <w:rPr>
          <w:rFonts w:eastAsiaTheme="minorHAnsi"/>
          <w:sz w:val="27"/>
          <w:szCs w:val="27"/>
          <w:lang w:eastAsia="en-US"/>
        </w:rPr>
        <w:t>;</w:t>
      </w:r>
    </w:p>
    <w:p w:rsidR="00557A01" w:rsidRPr="002C0342" w:rsidRDefault="00557A01" w:rsidP="00C60907">
      <w:pPr>
        <w:widowControl/>
        <w:ind w:firstLine="540"/>
        <w:jc w:val="both"/>
        <w:rPr>
          <w:rFonts w:eastAsiaTheme="minorHAnsi"/>
          <w:sz w:val="27"/>
          <w:szCs w:val="27"/>
          <w:lang w:eastAsia="en-US"/>
        </w:rPr>
      </w:pPr>
      <w:r w:rsidRPr="002C0342">
        <w:rPr>
          <w:rFonts w:eastAsiaTheme="minorHAnsi"/>
          <w:sz w:val="27"/>
          <w:szCs w:val="27"/>
          <w:lang w:eastAsia="en-US"/>
        </w:rPr>
        <w:t xml:space="preserve">3) отрешения от должности в соответствии со </w:t>
      </w:r>
      <w:hyperlink r:id="rId9" w:history="1">
        <w:r w:rsidRPr="002C0342">
          <w:rPr>
            <w:rFonts w:eastAsiaTheme="minorHAnsi"/>
            <w:sz w:val="27"/>
            <w:szCs w:val="27"/>
            <w:lang w:eastAsia="en-US"/>
          </w:rPr>
          <w:t>статьей 74</w:t>
        </w:r>
      </w:hyperlink>
      <w:r w:rsidRPr="002C0342">
        <w:rPr>
          <w:rFonts w:eastAsiaTheme="minorHAnsi"/>
          <w:sz w:val="27"/>
          <w:szCs w:val="27"/>
          <w:lang w:eastAsia="en-US"/>
        </w:rPr>
        <w:t xml:space="preserve"> Федерального закона</w:t>
      </w:r>
      <w:r w:rsidR="00C60907" w:rsidRPr="002C0342">
        <w:rPr>
          <w:rFonts w:eastAsiaTheme="minorHAnsi"/>
          <w:sz w:val="27"/>
          <w:szCs w:val="27"/>
          <w:lang w:eastAsia="en-US"/>
        </w:rPr>
        <w:t xml:space="preserve"> от 06.10.2003 № 131-ФЗ «Об общих принципах организации местного самоуправления в Российской Федерации»;</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4) признания судом недееспособным или ограниченно дееспособным;</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5) признания судом безвестно отсутствующим или объявления умершим;</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6) вступления в отношении его в законную силу обвинительного приговора суда;</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7) выезда за пределы Российской Федерации на постоянное место жительства;</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9) отзыва избирателями;</w:t>
      </w:r>
    </w:p>
    <w:p w:rsidR="00557A01" w:rsidRPr="002C0342" w:rsidRDefault="00557A01" w:rsidP="00557A01">
      <w:pPr>
        <w:widowControl/>
        <w:ind w:firstLine="540"/>
        <w:jc w:val="both"/>
        <w:rPr>
          <w:rFonts w:eastAsiaTheme="minorHAnsi"/>
          <w:sz w:val="27"/>
          <w:szCs w:val="27"/>
          <w:lang w:eastAsia="en-US"/>
        </w:rPr>
      </w:pPr>
      <w:r w:rsidRPr="002C0342">
        <w:rPr>
          <w:rFonts w:eastAsiaTheme="minorHAnsi"/>
          <w:sz w:val="27"/>
          <w:szCs w:val="27"/>
          <w:lang w:eastAsia="en-US"/>
        </w:rPr>
        <w:t>10) установленной в судебном порядке стойкой неспособности по состоянию здоровья осуществлять полномочия главы муниципального образования</w:t>
      </w:r>
      <w:r w:rsidR="00C60907" w:rsidRPr="002C0342">
        <w:rPr>
          <w:rFonts w:eastAsiaTheme="minorHAnsi"/>
          <w:sz w:val="27"/>
          <w:szCs w:val="27"/>
          <w:lang w:eastAsia="en-US"/>
        </w:rPr>
        <w:t xml:space="preserve"> </w:t>
      </w:r>
      <w:proofErr w:type="spellStart"/>
      <w:r w:rsidR="00C60907" w:rsidRPr="002C0342">
        <w:rPr>
          <w:rFonts w:eastAsiaTheme="minorHAnsi"/>
          <w:sz w:val="27"/>
          <w:szCs w:val="27"/>
          <w:lang w:eastAsia="en-US"/>
        </w:rPr>
        <w:t>г.Владикавказ</w:t>
      </w:r>
      <w:proofErr w:type="spellEnd"/>
      <w:r w:rsidRPr="002C0342">
        <w:rPr>
          <w:rFonts w:eastAsiaTheme="minorHAnsi"/>
          <w:sz w:val="27"/>
          <w:szCs w:val="27"/>
          <w:lang w:eastAsia="en-US"/>
        </w:rPr>
        <w:t>;</w:t>
      </w:r>
    </w:p>
    <w:p w:rsidR="00557A01" w:rsidRPr="002C0342" w:rsidRDefault="00557A01" w:rsidP="00B52124">
      <w:pPr>
        <w:widowControl/>
        <w:ind w:firstLine="540"/>
        <w:jc w:val="both"/>
        <w:rPr>
          <w:rFonts w:eastAsiaTheme="minorHAnsi"/>
          <w:sz w:val="27"/>
          <w:szCs w:val="27"/>
          <w:lang w:eastAsia="en-US"/>
        </w:rPr>
      </w:pPr>
      <w:r w:rsidRPr="002C0342">
        <w:rPr>
          <w:rFonts w:eastAsiaTheme="minorHAnsi"/>
          <w:sz w:val="27"/>
          <w:szCs w:val="27"/>
          <w:lang w:eastAsia="en-US"/>
        </w:rPr>
        <w:t>11) преобразования муниципального образования</w:t>
      </w:r>
      <w:r w:rsidR="00C60907" w:rsidRPr="002C0342">
        <w:rPr>
          <w:rFonts w:eastAsiaTheme="minorHAnsi"/>
          <w:sz w:val="27"/>
          <w:szCs w:val="27"/>
          <w:lang w:eastAsia="en-US"/>
        </w:rPr>
        <w:t xml:space="preserve"> </w:t>
      </w:r>
      <w:proofErr w:type="spellStart"/>
      <w:r w:rsidR="00C60907" w:rsidRPr="002C0342">
        <w:rPr>
          <w:rFonts w:eastAsiaTheme="minorHAnsi"/>
          <w:sz w:val="27"/>
          <w:szCs w:val="27"/>
          <w:lang w:eastAsia="en-US"/>
        </w:rPr>
        <w:t>г.Владикавказ</w:t>
      </w:r>
      <w:proofErr w:type="spellEnd"/>
      <w:r w:rsidRPr="002C0342">
        <w:rPr>
          <w:rFonts w:eastAsiaTheme="minorHAnsi"/>
          <w:sz w:val="27"/>
          <w:szCs w:val="27"/>
          <w:lang w:eastAsia="en-US"/>
        </w:rPr>
        <w:t>, осуществляемого в соответствии с</w:t>
      </w:r>
      <w:r w:rsidR="00B52124" w:rsidRPr="002C0342">
        <w:rPr>
          <w:rFonts w:eastAsiaTheme="minorHAnsi"/>
          <w:sz w:val="27"/>
          <w:szCs w:val="27"/>
          <w:lang w:eastAsia="en-US"/>
        </w:rPr>
        <w:t>о</w:t>
      </w:r>
      <w:r w:rsidRPr="002C0342">
        <w:rPr>
          <w:rFonts w:eastAsiaTheme="minorHAnsi"/>
          <w:sz w:val="27"/>
          <w:szCs w:val="27"/>
          <w:lang w:eastAsia="en-US"/>
        </w:rPr>
        <w:t xml:space="preserve"> </w:t>
      </w:r>
      <w:hyperlink r:id="rId10" w:history="1">
        <w:r w:rsidRPr="002C0342">
          <w:rPr>
            <w:rFonts w:eastAsiaTheme="minorHAnsi"/>
            <w:sz w:val="27"/>
            <w:szCs w:val="27"/>
            <w:lang w:eastAsia="en-US"/>
          </w:rPr>
          <w:t>стать</w:t>
        </w:r>
        <w:r w:rsidR="00B52124" w:rsidRPr="002C0342">
          <w:rPr>
            <w:rFonts w:eastAsiaTheme="minorHAnsi"/>
            <w:sz w:val="27"/>
            <w:szCs w:val="27"/>
            <w:lang w:eastAsia="en-US"/>
          </w:rPr>
          <w:t>ей</w:t>
        </w:r>
        <w:r w:rsidRPr="002C0342">
          <w:rPr>
            <w:rFonts w:eastAsiaTheme="minorHAnsi"/>
            <w:sz w:val="27"/>
            <w:szCs w:val="27"/>
            <w:lang w:eastAsia="en-US"/>
          </w:rPr>
          <w:t xml:space="preserve"> 13</w:t>
        </w:r>
      </w:hyperlink>
      <w:r w:rsidRPr="002C0342">
        <w:rPr>
          <w:rFonts w:eastAsiaTheme="minorHAnsi"/>
          <w:sz w:val="27"/>
          <w:szCs w:val="27"/>
          <w:lang w:eastAsia="en-US"/>
        </w:rPr>
        <w:t xml:space="preserve"> Федерального закона</w:t>
      </w:r>
      <w:r w:rsidR="00D14BBB">
        <w:rPr>
          <w:rFonts w:eastAsiaTheme="minorHAnsi"/>
          <w:sz w:val="27"/>
          <w:szCs w:val="27"/>
          <w:lang w:eastAsia="en-US"/>
        </w:rPr>
        <w:t xml:space="preserve"> </w:t>
      </w:r>
      <w:r w:rsidR="00B52124" w:rsidRPr="002C0342">
        <w:rPr>
          <w:rFonts w:eastAsiaTheme="minorHAnsi"/>
          <w:sz w:val="27"/>
          <w:szCs w:val="27"/>
          <w:lang w:eastAsia="en-US"/>
        </w:rPr>
        <w:t>от 06.10.2003 № 131-ФЗ «Об общих принципах организации местного самоуправления в Российской Федерации»</w:t>
      </w:r>
      <w:r w:rsidRPr="002C0342">
        <w:rPr>
          <w:rFonts w:eastAsiaTheme="minorHAnsi"/>
          <w:sz w:val="27"/>
          <w:szCs w:val="27"/>
          <w:lang w:eastAsia="en-US"/>
        </w:rPr>
        <w:t>, а также в случае упразднения муниципального образования</w:t>
      </w:r>
      <w:r w:rsidR="00B52124" w:rsidRPr="002C0342">
        <w:rPr>
          <w:rFonts w:eastAsiaTheme="minorHAnsi"/>
          <w:sz w:val="27"/>
          <w:szCs w:val="27"/>
          <w:lang w:eastAsia="en-US"/>
        </w:rPr>
        <w:t xml:space="preserve"> </w:t>
      </w:r>
      <w:proofErr w:type="spellStart"/>
      <w:r w:rsidR="00B52124" w:rsidRPr="002C0342">
        <w:rPr>
          <w:rFonts w:eastAsiaTheme="minorHAnsi"/>
          <w:sz w:val="27"/>
          <w:szCs w:val="27"/>
          <w:lang w:eastAsia="en-US"/>
        </w:rPr>
        <w:t>г.Владикавказ</w:t>
      </w:r>
      <w:proofErr w:type="spellEnd"/>
      <w:r w:rsidR="00B52124" w:rsidRPr="002C0342">
        <w:rPr>
          <w:rFonts w:eastAsiaTheme="minorHAnsi"/>
          <w:sz w:val="27"/>
          <w:szCs w:val="27"/>
          <w:lang w:eastAsia="en-US"/>
        </w:rPr>
        <w:t>;</w:t>
      </w:r>
    </w:p>
    <w:p w:rsidR="00E45FE8" w:rsidRPr="002C0342" w:rsidRDefault="00557A01" w:rsidP="00512C6D">
      <w:pPr>
        <w:widowControl/>
        <w:ind w:firstLine="540"/>
        <w:jc w:val="both"/>
        <w:rPr>
          <w:rFonts w:eastAsiaTheme="minorHAnsi"/>
          <w:i/>
          <w:sz w:val="27"/>
          <w:szCs w:val="27"/>
          <w:lang w:eastAsia="en-US"/>
        </w:rPr>
      </w:pPr>
      <w:r w:rsidRPr="002C0342">
        <w:rPr>
          <w:rFonts w:eastAsiaTheme="minorHAnsi"/>
          <w:sz w:val="27"/>
          <w:szCs w:val="27"/>
          <w:lang w:eastAsia="en-US"/>
        </w:rPr>
        <w:t>1</w:t>
      </w:r>
      <w:r w:rsidR="004E16FF" w:rsidRPr="002C0342">
        <w:rPr>
          <w:rFonts w:eastAsiaTheme="minorHAnsi"/>
          <w:sz w:val="27"/>
          <w:szCs w:val="27"/>
          <w:lang w:eastAsia="en-US"/>
        </w:rPr>
        <w:t>2</w:t>
      </w:r>
      <w:r w:rsidRPr="002C0342">
        <w:rPr>
          <w:rFonts w:eastAsiaTheme="minorHAnsi"/>
          <w:sz w:val="27"/>
          <w:szCs w:val="27"/>
          <w:lang w:eastAsia="en-US"/>
        </w:rPr>
        <w:t xml:space="preserve">) увеличения численности избирателей муниципального образования </w:t>
      </w:r>
      <w:proofErr w:type="spellStart"/>
      <w:r w:rsidR="00B52124" w:rsidRPr="002C0342">
        <w:rPr>
          <w:rFonts w:eastAsiaTheme="minorHAnsi"/>
          <w:sz w:val="27"/>
          <w:szCs w:val="27"/>
          <w:lang w:eastAsia="en-US"/>
        </w:rPr>
        <w:t>г.Владикавказ</w:t>
      </w:r>
      <w:proofErr w:type="spellEnd"/>
      <w:r w:rsidR="00B52124" w:rsidRPr="002C0342">
        <w:rPr>
          <w:rFonts w:eastAsiaTheme="minorHAnsi"/>
          <w:sz w:val="27"/>
          <w:szCs w:val="27"/>
          <w:lang w:eastAsia="en-US"/>
        </w:rPr>
        <w:t xml:space="preserve"> </w:t>
      </w:r>
      <w:r w:rsidRPr="002C0342">
        <w:rPr>
          <w:rFonts w:eastAsiaTheme="minorHAnsi"/>
          <w:sz w:val="27"/>
          <w:szCs w:val="27"/>
          <w:lang w:eastAsia="en-US"/>
        </w:rPr>
        <w:t>более чем на 25 процентов, произошедшего вследствие изменения границ муниципального образования</w:t>
      </w:r>
      <w:r w:rsidR="00B52124" w:rsidRPr="002C0342">
        <w:rPr>
          <w:rFonts w:eastAsiaTheme="minorHAnsi"/>
          <w:sz w:val="27"/>
          <w:szCs w:val="27"/>
          <w:lang w:eastAsia="en-US"/>
        </w:rPr>
        <w:t xml:space="preserve"> </w:t>
      </w:r>
      <w:proofErr w:type="spellStart"/>
      <w:r w:rsidR="00B52124" w:rsidRPr="002C0342">
        <w:rPr>
          <w:rFonts w:eastAsiaTheme="minorHAnsi"/>
          <w:sz w:val="27"/>
          <w:szCs w:val="27"/>
          <w:lang w:eastAsia="en-US"/>
        </w:rPr>
        <w:t>г.Владикавказ</w:t>
      </w:r>
      <w:proofErr w:type="spellEnd"/>
      <w:r w:rsidR="00512C6D" w:rsidRPr="002C0342">
        <w:rPr>
          <w:rFonts w:eastAsiaTheme="minorHAnsi"/>
          <w:sz w:val="27"/>
          <w:szCs w:val="27"/>
          <w:lang w:eastAsia="en-US"/>
        </w:rPr>
        <w:t>.</w:t>
      </w:r>
    </w:p>
    <w:p w:rsidR="00D567E2" w:rsidRPr="002C0342" w:rsidRDefault="00D567E2" w:rsidP="005B5A1C">
      <w:pPr>
        <w:widowControl/>
        <w:ind w:firstLine="540"/>
        <w:jc w:val="both"/>
        <w:rPr>
          <w:rFonts w:eastAsiaTheme="minorHAnsi"/>
          <w:sz w:val="27"/>
          <w:szCs w:val="27"/>
          <w:lang w:eastAsia="en-US"/>
        </w:rPr>
      </w:pPr>
      <w:r w:rsidRPr="002C0342">
        <w:rPr>
          <w:rFonts w:eastAsiaTheme="minorHAnsi"/>
          <w:sz w:val="27"/>
          <w:szCs w:val="27"/>
          <w:lang w:eastAsia="en-US"/>
        </w:rPr>
        <w:t>3. Вопрос о до</w:t>
      </w:r>
      <w:r w:rsidR="002C0342" w:rsidRPr="002C0342">
        <w:rPr>
          <w:rFonts w:eastAsiaTheme="minorHAnsi"/>
          <w:sz w:val="27"/>
          <w:szCs w:val="27"/>
          <w:lang w:eastAsia="en-US"/>
        </w:rPr>
        <w:t xml:space="preserve">срочном прекращении полномочий </w:t>
      </w:r>
      <w:r w:rsidRPr="002C0342">
        <w:rPr>
          <w:sz w:val="27"/>
          <w:szCs w:val="27"/>
        </w:rPr>
        <w:t xml:space="preserve">главы муниципального образования </w:t>
      </w:r>
      <w:proofErr w:type="spellStart"/>
      <w:r w:rsidRPr="002C0342">
        <w:rPr>
          <w:sz w:val="27"/>
          <w:szCs w:val="27"/>
        </w:rPr>
        <w:t>г.Владикавказ</w:t>
      </w:r>
      <w:proofErr w:type="spellEnd"/>
      <w:r w:rsidRPr="002C0342">
        <w:rPr>
          <w:sz w:val="27"/>
          <w:szCs w:val="27"/>
        </w:rPr>
        <w:t>-</w:t>
      </w:r>
      <w:r w:rsidRPr="002C0342">
        <w:rPr>
          <w:rFonts w:eastAsiaTheme="minorHAnsi"/>
          <w:sz w:val="27"/>
          <w:szCs w:val="27"/>
          <w:lang w:eastAsia="en-US"/>
        </w:rPr>
        <w:t>председателя Собрания включается в повестку дня ближайшего заседания Собрания.</w:t>
      </w:r>
    </w:p>
    <w:p w:rsidR="00D567E2" w:rsidRPr="002C0342" w:rsidRDefault="005B5A1C" w:rsidP="00C27730">
      <w:pPr>
        <w:widowControl/>
        <w:ind w:firstLine="540"/>
        <w:jc w:val="both"/>
        <w:rPr>
          <w:rFonts w:eastAsiaTheme="minorHAnsi"/>
          <w:sz w:val="27"/>
          <w:szCs w:val="27"/>
          <w:lang w:eastAsia="en-US"/>
        </w:rPr>
      </w:pPr>
      <w:r w:rsidRPr="002C0342">
        <w:rPr>
          <w:rFonts w:eastAsiaTheme="minorHAnsi"/>
          <w:sz w:val="27"/>
          <w:szCs w:val="27"/>
          <w:lang w:eastAsia="en-US"/>
        </w:rPr>
        <w:t>4</w:t>
      </w:r>
      <w:r w:rsidR="00D567E2" w:rsidRPr="002C0342">
        <w:rPr>
          <w:rFonts w:eastAsiaTheme="minorHAnsi"/>
          <w:sz w:val="27"/>
          <w:szCs w:val="27"/>
          <w:lang w:eastAsia="en-US"/>
        </w:rPr>
        <w:t xml:space="preserve">. При рассмотрении вопроса о досрочном прекращении полномочий </w:t>
      </w:r>
      <w:r w:rsidR="00C27730" w:rsidRPr="002C0342">
        <w:rPr>
          <w:sz w:val="27"/>
          <w:szCs w:val="27"/>
        </w:rPr>
        <w:t xml:space="preserve">главы муниципального образования </w:t>
      </w:r>
      <w:proofErr w:type="spellStart"/>
      <w:r w:rsidR="00C27730" w:rsidRPr="002C0342">
        <w:rPr>
          <w:sz w:val="27"/>
          <w:szCs w:val="27"/>
        </w:rPr>
        <w:t>г.Владикавказ</w:t>
      </w:r>
      <w:proofErr w:type="spellEnd"/>
      <w:r w:rsidR="00C27730" w:rsidRPr="002C0342">
        <w:rPr>
          <w:sz w:val="27"/>
          <w:szCs w:val="27"/>
        </w:rPr>
        <w:t>-</w:t>
      </w:r>
      <w:r w:rsidR="00C27730" w:rsidRPr="002C0342">
        <w:rPr>
          <w:rFonts w:eastAsiaTheme="minorHAnsi"/>
          <w:sz w:val="27"/>
          <w:szCs w:val="27"/>
          <w:lang w:eastAsia="en-US"/>
        </w:rPr>
        <w:t xml:space="preserve"> </w:t>
      </w:r>
      <w:r w:rsidR="00D567E2" w:rsidRPr="002C0342">
        <w:rPr>
          <w:rFonts w:eastAsiaTheme="minorHAnsi"/>
          <w:sz w:val="27"/>
          <w:szCs w:val="27"/>
          <w:lang w:eastAsia="en-US"/>
        </w:rPr>
        <w:t xml:space="preserve">председателя Собрания, </w:t>
      </w:r>
      <w:r w:rsidR="00C27730" w:rsidRPr="002C0342">
        <w:rPr>
          <w:rFonts w:eastAsiaTheme="minorHAnsi"/>
          <w:sz w:val="27"/>
          <w:szCs w:val="27"/>
          <w:lang w:eastAsia="en-US"/>
        </w:rPr>
        <w:t>последнему по</w:t>
      </w:r>
      <w:r w:rsidR="00D567E2" w:rsidRPr="002C0342">
        <w:rPr>
          <w:rFonts w:eastAsiaTheme="minorHAnsi"/>
          <w:sz w:val="27"/>
          <w:szCs w:val="27"/>
          <w:lang w:eastAsia="en-US"/>
        </w:rPr>
        <w:t xml:space="preserve"> желанию предоставляется слово для выступления.</w:t>
      </w:r>
    </w:p>
    <w:p w:rsidR="00D567E2" w:rsidRPr="002C0342" w:rsidRDefault="005B5A1C" w:rsidP="00D567E2">
      <w:pPr>
        <w:widowControl/>
        <w:ind w:firstLine="540"/>
        <w:jc w:val="both"/>
        <w:rPr>
          <w:rFonts w:eastAsiaTheme="minorHAnsi"/>
          <w:sz w:val="27"/>
          <w:szCs w:val="27"/>
          <w:lang w:eastAsia="en-US"/>
        </w:rPr>
      </w:pPr>
      <w:r w:rsidRPr="002C0342">
        <w:rPr>
          <w:rFonts w:eastAsiaTheme="minorHAnsi"/>
          <w:sz w:val="27"/>
          <w:szCs w:val="27"/>
          <w:lang w:eastAsia="en-US"/>
        </w:rPr>
        <w:t>5</w:t>
      </w:r>
      <w:r w:rsidR="00D567E2" w:rsidRPr="002C0342">
        <w:rPr>
          <w:rFonts w:eastAsiaTheme="minorHAnsi"/>
          <w:sz w:val="27"/>
          <w:szCs w:val="27"/>
          <w:lang w:eastAsia="en-US"/>
        </w:rPr>
        <w:t xml:space="preserve">. Решение о досрочном прекращении полномочий </w:t>
      </w:r>
      <w:r w:rsidR="00384A96" w:rsidRPr="002C0342">
        <w:rPr>
          <w:sz w:val="27"/>
          <w:szCs w:val="27"/>
        </w:rPr>
        <w:t xml:space="preserve">главы муниципального образования </w:t>
      </w:r>
      <w:proofErr w:type="spellStart"/>
      <w:r w:rsidR="00384A96" w:rsidRPr="002C0342">
        <w:rPr>
          <w:sz w:val="27"/>
          <w:szCs w:val="27"/>
        </w:rPr>
        <w:t>г.Владикавказ</w:t>
      </w:r>
      <w:proofErr w:type="spellEnd"/>
      <w:r w:rsidR="00384A96" w:rsidRPr="002C0342">
        <w:rPr>
          <w:sz w:val="27"/>
          <w:szCs w:val="27"/>
        </w:rPr>
        <w:t>-</w:t>
      </w:r>
      <w:r w:rsidR="00D567E2" w:rsidRPr="002C0342">
        <w:rPr>
          <w:rFonts w:eastAsiaTheme="minorHAnsi"/>
          <w:sz w:val="27"/>
          <w:szCs w:val="27"/>
          <w:lang w:eastAsia="en-US"/>
        </w:rPr>
        <w:t>председателя Собрания, принимается на очередном заседании Собрания тайным голосованием.</w:t>
      </w:r>
    </w:p>
    <w:p w:rsidR="00EF2F98" w:rsidRPr="002C0342" w:rsidRDefault="005B5A1C" w:rsidP="00EF2F98">
      <w:pPr>
        <w:widowControl/>
        <w:ind w:firstLine="540"/>
        <w:jc w:val="both"/>
        <w:rPr>
          <w:rFonts w:eastAsiaTheme="minorHAnsi"/>
          <w:sz w:val="27"/>
          <w:szCs w:val="27"/>
          <w:lang w:eastAsia="en-US"/>
        </w:rPr>
      </w:pPr>
      <w:r w:rsidRPr="002C0342">
        <w:rPr>
          <w:rFonts w:eastAsiaTheme="minorHAnsi"/>
          <w:sz w:val="27"/>
          <w:szCs w:val="27"/>
          <w:lang w:eastAsia="en-US"/>
        </w:rPr>
        <w:t>6</w:t>
      </w:r>
      <w:r w:rsidR="00D567E2" w:rsidRPr="002C0342">
        <w:rPr>
          <w:rFonts w:eastAsiaTheme="minorHAnsi"/>
          <w:sz w:val="27"/>
          <w:szCs w:val="27"/>
          <w:lang w:eastAsia="en-US"/>
        </w:rPr>
        <w:t xml:space="preserve">. В случае досрочного прекращения полномочий </w:t>
      </w:r>
      <w:r w:rsidR="00384A96" w:rsidRPr="002C0342">
        <w:rPr>
          <w:sz w:val="27"/>
          <w:szCs w:val="27"/>
        </w:rPr>
        <w:t xml:space="preserve">главы муниципального образования </w:t>
      </w:r>
      <w:proofErr w:type="spellStart"/>
      <w:r w:rsidR="00384A96" w:rsidRPr="002C0342">
        <w:rPr>
          <w:sz w:val="27"/>
          <w:szCs w:val="27"/>
        </w:rPr>
        <w:t>г.Владикавказ</w:t>
      </w:r>
      <w:proofErr w:type="spellEnd"/>
      <w:r w:rsidR="00384A96" w:rsidRPr="002C0342">
        <w:rPr>
          <w:sz w:val="27"/>
          <w:szCs w:val="27"/>
        </w:rPr>
        <w:t>-</w:t>
      </w:r>
      <w:r w:rsidR="00D567E2" w:rsidRPr="002C0342">
        <w:rPr>
          <w:rFonts w:eastAsiaTheme="minorHAnsi"/>
          <w:sz w:val="27"/>
          <w:szCs w:val="27"/>
          <w:lang w:eastAsia="en-US"/>
        </w:rPr>
        <w:t xml:space="preserve">председателя Собрания, </w:t>
      </w:r>
      <w:r w:rsidR="00EF2F98" w:rsidRPr="002C0342">
        <w:rPr>
          <w:rFonts w:eastAsiaTheme="minorHAnsi"/>
          <w:sz w:val="27"/>
          <w:szCs w:val="27"/>
          <w:lang w:eastAsia="en-US"/>
        </w:rPr>
        <w:t xml:space="preserve">избрание </w:t>
      </w:r>
      <w:r w:rsidR="00EF2F98" w:rsidRPr="002C0342">
        <w:rPr>
          <w:sz w:val="27"/>
          <w:szCs w:val="27"/>
        </w:rPr>
        <w:t xml:space="preserve">главы муниципального образования </w:t>
      </w:r>
      <w:proofErr w:type="spellStart"/>
      <w:r w:rsidR="00EF2F98" w:rsidRPr="002C0342">
        <w:rPr>
          <w:sz w:val="27"/>
          <w:szCs w:val="27"/>
        </w:rPr>
        <w:t>г.Владикавказ</w:t>
      </w:r>
      <w:proofErr w:type="spellEnd"/>
      <w:r w:rsidR="00EF2F98" w:rsidRPr="002C0342">
        <w:rPr>
          <w:sz w:val="27"/>
          <w:szCs w:val="27"/>
        </w:rPr>
        <w:t>-</w:t>
      </w:r>
      <w:r w:rsidR="00EF2F98" w:rsidRPr="002C0342">
        <w:rPr>
          <w:rFonts w:eastAsiaTheme="minorHAnsi"/>
          <w:sz w:val="27"/>
          <w:szCs w:val="27"/>
          <w:lang w:eastAsia="en-US"/>
        </w:rPr>
        <w:t>председателя Собрания, избираемо</w:t>
      </w:r>
      <w:r w:rsidR="002C0342" w:rsidRPr="002C0342">
        <w:rPr>
          <w:rFonts w:eastAsiaTheme="minorHAnsi"/>
          <w:sz w:val="27"/>
          <w:szCs w:val="27"/>
          <w:lang w:eastAsia="en-US"/>
        </w:rPr>
        <w:t xml:space="preserve">го Собранием из своего состава </w:t>
      </w:r>
      <w:r w:rsidR="00EF2F98" w:rsidRPr="002C0342">
        <w:rPr>
          <w:rFonts w:eastAsiaTheme="minorHAnsi"/>
          <w:sz w:val="27"/>
          <w:szCs w:val="27"/>
          <w:lang w:eastAsia="en-US"/>
        </w:rPr>
        <w:t>осуществляется не позднее чем через шесть месяцев со дня такого прекращения полномочий.</w:t>
      </w:r>
      <w:r w:rsidR="0044303C" w:rsidRPr="002C0342">
        <w:rPr>
          <w:rFonts w:eastAsiaTheme="minorHAnsi"/>
          <w:sz w:val="27"/>
          <w:szCs w:val="27"/>
          <w:lang w:eastAsia="en-US"/>
        </w:rPr>
        <w:t>»;</w:t>
      </w:r>
    </w:p>
    <w:p w:rsidR="00EF2F98" w:rsidRPr="002C0342" w:rsidRDefault="005B5A1C" w:rsidP="00EF2F98">
      <w:pPr>
        <w:widowControl/>
        <w:ind w:firstLine="540"/>
        <w:jc w:val="both"/>
        <w:rPr>
          <w:rFonts w:eastAsiaTheme="minorHAnsi"/>
          <w:sz w:val="27"/>
          <w:szCs w:val="27"/>
          <w:lang w:eastAsia="en-US"/>
        </w:rPr>
      </w:pPr>
      <w:r w:rsidRPr="002C0342">
        <w:rPr>
          <w:rFonts w:eastAsiaTheme="minorHAnsi"/>
          <w:sz w:val="27"/>
          <w:szCs w:val="27"/>
          <w:lang w:eastAsia="en-US"/>
        </w:rPr>
        <w:t>7</w:t>
      </w:r>
      <w:r w:rsidR="000A007E" w:rsidRPr="002C0342">
        <w:rPr>
          <w:rFonts w:eastAsiaTheme="minorHAnsi"/>
          <w:sz w:val="27"/>
          <w:szCs w:val="27"/>
          <w:lang w:eastAsia="en-US"/>
        </w:rPr>
        <w:t>) дополнить статьей 24.1 следующего содержания:</w:t>
      </w:r>
    </w:p>
    <w:p w:rsidR="000A007E" w:rsidRPr="002C0342" w:rsidRDefault="000A007E" w:rsidP="00EF2F98">
      <w:pPr>
        <w:widowControl/>
        <w:ind w:firstLine="540"/>
        <w:jc w:val="both"/>
        <w:rPr>
          <w:sz w:val="27"/>
          <w:szCs w:val="27"/>
        </w:rPr>
      </w:pPr>
      <w:r w:rsidRPr="002C0342">
        <w:rPr>
          <w:rFonts w:eastAsiaTheme="minorHAnsi"/>
          <w:sz w:val="27"/>
          <w:szCs w:val="27"/>
          <w:lang w:eastAsia="en-US"/>
        </w:rPr>
        <w:t xml:space="preserve">«24.1. </w:t>
      </w:r>
      <w:r w:rsidRPr="002C0342">
        <w:rPr>
          <w:sz w:val="27"/>
          <w:szCs w:val="27"/>
        </w:rPr>
        <w:t>Досрочное прекращение полномочий Собрания</w:t>
      </w:r>
    </w:p>
    <w:p w:rsidR="000A007E" w:rsidRPr="002C0342" w:rsidRDefault="000275DE" w:rsidP="000A007E">
      <w:pPr>
        <w:widowControl/>
        <w:ind w:firstLine="540"/>
        <w:jc w:val="both"/>
        <w:rPr>
          <w:rFonts w:eastAsiaTheme="minorHAnsi"/>
          <w:sz w:val="27"/>
          <w:szCs w:val="27"/>
          <w:lang w:eastAsia="en-US"/>
        </w:rPr>
      </w:pPr>
      <w:r w:rsidRPr="002C0342">
        <w:rPr>
          <w:rFonts w:eastAsiaTheme="minorHAnsi"/>
          <w:sz w:val="27"/>
          <w:szCs w:val="27"/>
          <w:lang w:eastAsia="en-US"/>
        </w:rPr>
        <w:lastRenderedPageBreak/>
        <w:t>1.</w:t>
      </w:r>
      <w:r w:rsidR="000A007E" w:rsidRPr="002C0342">
        <w:rPr>
          <w:rFonts w:eastAsiaTheme="minorHAnsi"/>
          <w:sz w:val="27"/>
          <w:szCs w:val="27"/>
          <w:lang w:eastAsia="en-US"/>
        </w:rPr>
        <w:t xml:space="preserve">Полномочия Собрания могут быть прекращены досрочно в порядке и по основаниям, которые предусмотрены </w:t>
      </w:r>
      <w:hyperlink r:id="rId11" w:history="1">
        <w:r w:rsidR="000A007E" w:rsidRPr="002C0342">
          <w:rPr>
            <w:rFonts w:eastAsiaTheme="minorHAnsi"/>
            <w:sz w:val="27"/>
            <w:szCs w:val="27"/>
            <w:lang w:eastAsia="en-US"/>
          </w:rPr>
          <w:t>статьей 73</w:t>
        </w:r>
      </w:hyperlink>
      <w:r w:rsidR="000A007E" w:rsidRPr="002C0342">
        <w:rPr>
          <w:rFonts w:eastAsiaTheme="minorHAnsi"/>
          <w:sz w:val="27"/>
          <w:szCs w:val="27"/>
          <w:lang w:eastAsia="en-US"/>
        </w:rPr>
        <w:t xml:space="preserve"> Федерального закона от 06.10.2003 </w:t>
      </w:r>
      <w:r w:rsidR="00D14BBB">
        <w:rPr>
          <w:rFonts w:eastAsiaTheme="minorHAnsi"/>
          <w:sz w:val="27"/>
          <w:szCs w:val="27"/>
          <w:lang w:eastAsia="en-US"/>
        </w:rPr>
        <w:t xml:space="preserve"> №</w:t>
      </w:r>
      <w:r w:rsidR="000A007E" w:rsidRPr="002C0342">
        <w:rPr>
          <w:rFonts w:eastAsiaTheme="minorHAnsi"/>
          <w:sz w:val="27"/>
          <w:szCs w:val="27"/>
          <w:lang w:eastAsia="en-US"/>
        </w:rPr>
        <w:t>131-ФЗ «Об общих принципах организации местного самоуправления в Российской Феде</w:t>
      </w:r>
      <w:bookmarkStart w:id="0" w:name="_GoBack"/>
      <w:bookmarkEnd w:id="0"/>
      <w:r w:rsidR="000A007E" w:rsidRPr="002C0342">
        <w:rPr>
          <w:rFonts w:eastAsiaTheme="minorHAnsi"/>
          <w:sz w:val="27"/>
          <w:szCs w:val="27"/>
          <w:lang w:eastAsia="en-US"/>
        </w:rPr>
        <w:t>рации». Полномочия Собрания также прекращаются:</w:t>
      </w:r>
    </w:p>
    <w:p w:rsidR="000A007E" w:rsidRPr="002C0342" w:rsidRDefault="000A007E" w:rsidP="000A007E">
      <w:pPr>
        <w:widowControl/>
        <w:ind w:firstLine="540"/>
        <w:jc w:val="both"/>
        <w:rPr>
          <w:rFonts w:eastAsiaTheme="minorHAnsi"/>
          <w:sz w:val="27"/>
          <w:szCs w:val="27"/>
          <w:lang w:eastAsia="en-US"/>
        </w:rPr>
      </w:pPr>
      <w:r w:rsidRPr="002C0342">
        <w:rPr>
          <w:rFonts w:eastAsiaTheme="minorHAnsi"/>
          <w:sz w:val="27"/>
          <w:szCs w:val="27"/>
          <w:lang w:eastAsia="en-US"/>
        </w:rPr>
        <w:t xml:space="preserve">1) в случае принятия Собранием решения о самороспуске. При этом решение о самороспуске принимается в порядке, определенном уставом муниципального образования </w:t>
      </w:r>
      <w:proofErr w:type="spellStart"/>
      <w:r w:rsidRPr="002C0342">
        <w:rPr>
          <w:rFonts w:eastAsiaTheme="minorHAnsi"/>
          <w:sz w:val="27"/>
          <w:szCs w:val="27"/>
          <w:lang w:eastAsia="en-US"/>
        </w:rPr>
        <w:t>г.Владикавказ</w:t>
      </w:r>
      <w:proofErr w:type="spellEnd"/>
      <w:r w:rsidRPr="002C0342">
        <w:rPr>
          <w:rFonts w:eastAsiaTheme="minorHAnsi"/>
          <w:sz w:val="27"/>
          <w:szCs w:val="27"/>
          <w:lang w:eastAsia="en-US"/>
        </w:rPr>
        <w:t>;</w:t>
      </w:r>
    </w:p>
    <w:p w:rsidR="000A007E" w:rsidRPr="002C0342" w:rsidRDefault="000A007E" w:rsidP="000A007E">
      <w:pPr>
        <w:widowControl/>
        <w:ind w:firstLine="540"/>
        <w:jc w:val="both"/>
        <w:rPr>
          <w:rFonts w:eastAsiaTheme="minorHAnsi"/>
          <w:sz w:val="27"/>
          <w:szCs w:val="27"/>
          <w:lang w:eastAsia="en-US"/>
        </w:rPr>
      </w:pPr>
      <w:r w:rsidRPr="002C0342">
        <w:rPr>
          <w:rFonts w:eastAsiaTheme="minorHAnsi"/>
          <w:sz w:val="27"/>
          <w:szCs w:val="27"/>
          <w:lang w:eastAsia="en-US"/>
        </w:rPr>
        <w:t>2) в случае вступления в силу решения Верховного Суда Республики Северная Осетия-Алания о неправомочности данного состава депутатов Собрания, в том числе в связи со сложением депутатами своих полномочий;</w:t>
      </w:r>
    </w:p>
    <w:p w:rsidR="000A007E" w:rsidRPr="002C0342" w:rsidRDefault="000A007E" w:rsidP="000A007E">
      <w:pPr>
        <w:widowControl/>
        <w:ind w:firstLine="540"/>
        <w:jc w:val="both"/>
        <w:rPr>
          <w:rFonts w:eastAsiaTheme="minorHAnsi"/>
          <w:sz w:val="27"/>
          <w:szCs w:val="27"/>
          <w:lang w:eastAsia="en-US"/>
        </w:rPr>
      </w:pPr>
      <w:r w:rsidRPr="002C0342">
        <w:rPr>
          <w:rFonts w:eastAsiaTheme="minorHAnsi"/>
          <w:sz w:val="27"/>
          <w:szCs w:val="27"/>
          <w:lang w:eastAsia="en-US"/>
        </w:rPr>
        <w:t>3) в случае преобразования муниципального образования</w:t>
      </w:r>
      <w:r w:rsidR="00DA2317" w:rsidRPr="002C0342">
        <w:rPr>
          <w:rFonts w:eastAsiaTheme="minorHAnsi"/>
          <w:sz w:val="27"/>
          <w:szCs w:val="27"/>
          <w:lang w:eastAsia="en-US"/>
        </w:rPr>
        <w:t xml:space="preserve"> </w:t>
      </w:r>
      <w:proofErr w:type="spellStart"/>
      <w:r w:rsidR="00DA2317" w:rsidRPr="002C0342">
        <w:rPr>
          <w:rFonts w:eastAsiaTheme="minorHAnsi"/>
          <w:sz w:val="27"/>
          <w:szCs w:val="27"/>
          <w:lang w:eastAsia="en-US"/>
        </w:rPr>
        <w:t>г.Владикавказ</w:t>
      </w:r>
      <w:proofErr w:type="spellEnd"/>
      <w:r w:rsidRPr="002C0342">
        <w:rPr>
          <w:rFonts w:eastAsiaTheme="minorHAnsi"/>
          <w:sz w:val="27"/>
          <w:szCs w:val="27"/>
          <w:lang w:eastAsia="en-US"/>
        </w:rPr>
        <w:t xml:space="preserve">, осуществляемого в соответствии </w:t>
      </w:r>
      <w:r w:rsidR="002C0342">
        <w:rPr>
          <w:rFonts w:eastAsiaTheme="minorHAnsi"/>
          <w:sz w:val="27"/>
          <w:szCs w:val="27"/>
          <w:lang w:eastAsia="en-US"/>
        </w:rPr>
        <w:t>со</w:t>
      </w:r>
      <w:r w:rsidRPr="002C0342">
        <w:rPr>
          <w:rFonts w:eastAsiaTheme="minorHAnsi"/>
          <w:sz w:val="27"/>
          <w:szCs w:val="27"/>
          <w:lang w:eastAsia="en-US"/>
        </w:rPr>
        <w:t xml:space="preserve"> </w:t>
      </w:r>
      <w:hyperlink r:id="rId12" w:history="1">
        <w:r w:rsidRPr="002C0342">
          <w:rPr>
            <w:rFonts w:eastAsiaTheme="minorHAnsi"/>
            <w:sz w:val="27"/>
            <w:szCs w:val="27"/>
            <w:lang w:eastAsia="en-US"/>
          </w:rPr>
          <w:t>статьей 13</w:t>
        </w:r>
      </w:hyperlink>
      <w:r w:rsidRPr="002C0342">
        <w:rPr>
          <w:rFonts w:eastAsiaTheme="minorHAnsi"/>
          <w:sz w:val="27"/>
          <w:szCs w:val="27"/>
          <w:lang w:eastAsia="en-US"/>
        </w:rPr>
        <w:t xml:space="preserve"> Федерального </w:t>
      </w:r>
      <w:r w:rsidR="00D14BBB" w:rsidRPr="002C0342">
        <w:rPr>
          <w:rFonts w:eastAsiaTheme="minorHAnsi"/>
          <w:sz w:val="27"/>
          <w:szCs w:val="27"/>
          <w:lang w:eastAsia="en-US"/>
        </w:rPr>
        <w:t>закона от</w:t>
      </w:r>
      <w:r w:rsidR="00DA2317" w:rsidRPr="002C0342">
        <w:rPr>
          <w:rFonts w:eastAsiaTheme="minorHAnsi"/>
          <w:sz w:val="27"/>
          <w:szCs w:val="27"/>
          <w:lang w:eastAsia="en-US"/>
        </w:rPr>
        <w:t xml:space="preserve"> 06.10.2003 № 131-ФЗ «Об общих принципах организации местного самоуправления в Российской Федерации»</w:t>
      </w:r>
      <w:r w:rsidRPr="002C0342">
        <w:rPr>
          <w:rFonts w:eastAsiaTheme="minorHAnsi"/>
          <w:sz w:val="27"/>
          <w:szCs w:val="27"/>
          <w:lang w:eastAsia="en-US"/>
        </w:rPr>
        <w:t>, а также в случае упразднения муниципального образования</w:t>
      </w:r>
      <w:r w:rsidR="00DA2317" w:rsidRPr="002C0342">
        <w:rPr>
          <w:rFonts w:eastAsiaTheme="minorHAnsi"/>
          <w:sz w:val="27"/>
          <w:szCs w:val="27"/>
          <w:lang w:eastAsia="en-US"/>
        </w:rPr>
        <w:t xml:space="preserve"> </w:t>
      </w:r>
      <w:proofErr w:type="spellStart"/>
      <w:r w:rsidR="00DA2317" w:rsidRPr="002C0342">
        <w:rPr>
          <w:rFonts w:eastAsiaTheme="minorHAnsi"/>
          <w:sz w:val="27"/>
          <w:szCs w:val="27"/>
          <w:lang w:eastAsia="en-US"/>
        </w:rPr>
        <w:t>г.Владикавказ</w:t>
      </w:r>
      <w:proofErr w:type="spellEnd"/>
      <w:r w:rsidRPr="002C0342">
        <w:rPr>
          <w:rFonts w:eastAsiaTheme="minorHAnsi"/>
          <w:sz w:val="27"/>
          <w:szCs w:val="27"/>
          <w:lang w:eastAsia="en-US"/>
        </w:rPr>
        <w:t>;</w:t>
      </w:r>
    </w:p>
    <w:p w:rsidR="000A007E" w:rsidRPr="002C0342" w:rsidRDefault="00E7373A" w:rsidP="000A007E">
      <w:pPr>
        <w:widowControl/>
        <w:ind w:firstLine="540"/>
        <w:jc w:val="both"/>
        <w:rPr>
          <w:rFonts w:eastAsiaTheme="minorHAnsi"/>
          <w:i/>
          <w:sz w:val="27"/>
          <w:szCs w:val="27"/>
          <w:lang w:eastAsia="en-US"/>
        </w:rPr>
      </w:pPr>
      <w:r w:rsidRPr="002C0342">
        <w:rPr>
          <w:rFonts w:eastAsiaTheme="minorHAnsi"/>
          <w:sz w:val="27"/>
          <w:szCs w:val="27"/>
          <w:lang w:eastAsia="en-US"/>
        </w:rPr>
        <w:t>4)</w:t>
      </w:r>
      <w:r w:rsidR="000A007E" w:rsidRPr="002C0342">
        <w:rPr>
          <w:rFonts w:eastAsiaTheme="minorHAnsi"/>
          <w:sz w:val="27"/>
          <w:szCs w:val="27"/>
          <w:lang w:eastAsia="en-US"/>
        </w:rPr>
        <w:t xml:space="preserve"> в случае увеличения численности избирателей муниципального образования более чем на 25 процентов, произошедшего вследствие изменения границ</w:t>
      </w:r>
      <w:r w:rsidR="00512C6D" w:rsidRPr="002C0342">
        <w:rPr>
          <w:rFonts w:eastAsiaTheme="minorHAnsi"/>
          <w:sz w:val="27"/>
          <w:szCs w:val="27"/>
          <w:lang w:eastAsia="en-US"/>
        </w:rPr>
        <w:t xml:space="preserve"> муниципального образования </w:t>
      </w:r>
      <w:proofErr w:type="spellStart"/>
      <w:r w:rsidR="00512C6D" w:rsidRPr="002C0342">
        <w:rPr>
          <w:rFonts w:eastAsiaTheme="minorHAnsi"/>
          <w:sz w:val="27"/>
          <w:szCs w:val="27"/>
          <w:lang w:eastAsia="en-US"/>
        </w:rPr>
        <w:t>г.Владикавказ</w:t>
      </w:r>
      <w:proofErr w:type="spellEnd"/>
      <w:r w:rsidR="00512C6D" w:rsidRPr="002C0342">
        <w:rPr>
          <w:rFonts w:eastAsiaTheme="minorHAnsi"/>
          <w:sz w:val="27"/>
          <w:szCs w:val="27"/>
          <w:lang w:eastAsia="en-US"/>
        </w:rPr>
        <w:t>.</w:t>
      </w:r>
    </w:p>
    <w:p w:rsidR="000A007E" w:rsidRPr="002C0342" w:rsidRDefault="000275DE" w:rsidP="000A007E">
      <w:pPr>
        <w:widowControl/>
        <w:ind w:firstLine="540"/>
        <w:jc w:val="both"/>
        <w:rPr>
          <w:rFonts w:eastAsiaTheme="minorHAnsi"/>
          <w:sz w:val="27"/>
          <w:szCs w:val="27"/>
          <w:lang w:eastAsia="en-US"/>
        </w:rPr>
      </w:pPr>
      <w:r w:rsidRPr="002C0342">
        <w:rPr>
          <w:rFonts w:eastAsiaTheme="minorHAnsi"/>
          <w:sz w:val="27"/>
          <w:szCs w:val="27"/>
          <w:lang w:eastAsia="en-US"/>
        </w:rPr>
        <w:t>2. Досрочное прекращение полномочий Собрания влечет досрочное прекращение полномочий его депутатов.</w:t>
      </w:r>
    </w:p>
    <w:p w:rsidR="00BE2C0E" w:rsidRPr="002C0342" w:rsidRDefault="00E535E1" w:rsidP="004576F8">
      <w:pPr>
        <w:widowControl/>
        <w:ind w:firstLine="540"/>
        <w:jc w:val="both"/>
        <w:rPr>
          <w:rFonts w:eastAsiaTheme="minorHAnsi"/>
          <w:sz w:val="27"/>
          <w:szCs w:val="27"/>
          <w:lang w:eastAsia="en-US"/>
        </w:rPr>
      </w:pPr>
      <w:r w:rsidRPr="002C0342">
        <w:rPr>
          <w:rFonts w:eastAsiaTheme="minorHAnsi"/>
          <w:sz w:val="27"/>
          <w:szCs w:val="27"/>
          <w:lang w:eastAsia="en-US"/>
        </w:rPr>
        <w:t xml:space="preserve">3. В случае досрочного прекращения полномочий </w:t>
      </w:r>
      <w:r w:rsidR="00830373" w:rsidRPr="002C0342">
        <w:rPr>
          <w:rFonts w:eastAsiaTheme="minorHAnsi"/>
          <w:sz w:val="27"/>
          <w:szCs w:val="27"/>
          <w:lang w:eastAsia="en-US"/>
        </w:rPr>
        <w:t>Собрания</w:t>
      </w:r>
      <w:r w:rsidRPr="002C0342">
        <w:rPr>
          <w:rFonts w:eastAsiaTheme="minorHAnsi"/>
          <w:sz w:val="27"/>
          <w:szCs w:val="27"/>
          <w:lang w:eastAsia="en-US"/>
        </w:rPr>
        <w:t xml:space="preserve"> досрочные выборы в </w:t>
      </w:r>
      <w:r w:rsidR="00830373" w:rsidRPr="002C0342">
        <w:rPr>
          <w:rFonts w:eastAsiaTheme="minorHAnsi"/>
          <w:sz w:val="27"/>
          <w:szCs w:val="27"/>
          <w:lang w:eastAsia="en-US"/>
        </w:rPr>
        <w:t>Собрание</w:t>
      </w:r>
      <w:r w:rsidRPr="002C0342">
        <w:rPr>
          <w:rFonts w:eastAsiaTheme="minorHAnsi"/>
          <w:sz w:val="27"/>
          <w:szCs w:val="27"/>
          <w:lang w:eastAsia="en-US"/>
        </w:rPr>
        <w:t xml:space="preserve"> проводятся в сроки, установленные федеральным </w:t>
      </w:r>
      <w:hyperlink r:id="rId13" w:history="1">
        <w:r w:rsidRPr="002C0342">
          <w:rPr>
            <w:rFonts w:eastAsiaTheme="minorHAnsi"/>
            <w:sz w:val="27"/>
            <w:szCs w:val="27"/>
            <w:lang w:eastAsia="en-US"/>
          </w:rPr>
          <w:t>законом</w:t>
        </w:r>
      </w:hyperlink>
      <w:r w:rsidRPr="002C0342">
        <w:rPr>
          <w:rFonts w:eastAsiaTheme="minorHAnsi"/>
          <w:sz w:val="27"/>
          <w:szCs w:val="27"/>
          <w:lang w:eastAsia="en-US"/>
        </w:rPr>
        <w:t>.</w:t>
      </w:r>
      <w:r w:rsidR="00512C6D" w:rsidRPr="002C0342">
        <w:rPr>
          <w:rFonts w:eastAsiaTheme="minorHAnsi"/>
          <w:sz w:val="27"/>
          <w:szCs w:val="27"/>
          <w:lang w:eastAsia="en-US"/>
        </w:rPr>
        <w:t>»;</w:t>
      </w:r>
    </w:p>
    <w:p w:rsidR="00BE2C0E" w:rsidRPr="002C0342" w:rsidRDefault="005B5A1C" w:rsidP="00B92FE3">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8</w:t>
      </w:r>
      <w:r w:rsidR="004576F8" w:rsidRPr="002C0342">
        <w:rPr>
          <w:rFonts w:ascii="Times New Roman" w:hAnsi="Times New Roman" w:cs="Times New Roman"/>
          <w:sz w:val="27"/>
          <w:szCs w:val="27"/>
        </w:rPr>
        <w:t xml:space="preserve">) </w:t>
      </w:r>
      <w:r w:rsidR="00E535E1" w:rsidRPr="002C0342">
        <w:rPr>
          <w:rFonts w:ascii="Times New Roman" w:hAnsi="Times New Roman" w:cs="Times New Roman"/>
          <w:sz w:val="27"/>
          <w:szCs w:val="27"/>
        </w:rPr>
        <w:t>в</w:t>
      </w:r>
      <w:r w:rsidR="0044303C" w:rsidRPr="002C0342">
        <w:rPr>
          <w:rFonts w:ascii="Times New Roman" w:hAnsi="Times New Roman" w:cs="Times New Roman"/>
          <w:sz w:val="27"/>
          <w:szCs w:val="27"/>
        </w:rPr>
        <w:t xml:space="preserve"> пункте 6 части 2 статьи 37</w:t>
      </w:r>
      <w:r w:rsidR="004576F8" w:rsidRPr="002C0342">
        <w:rPr>
          <w:rFonts w:ascii="Times New Roman" w:hAnsi="Times New Roman" w:cs="Times New Roman"/>
          <w:sz w:val="27"/>
          <w:szCs w:val="27"/>
        </w:rPr>
        <w:t xml:space="preserve"> слова</w:t>
      </w:r>
      <w:r w:rsidR="00512C6D" w:rsidRPr="002C0342">
        <w:rPr>
          <w:rFonts w:ascii="Times New Roman" w:hAnsi="Times New Roman" w:cs="Times New Roman"/>
          <w:sz w:val="27"/>
          <w:szCs w:val="27"/>
        </w:rPr>
        <w:t xml:space="preserve"> «Правительством Республики Северная Осетия-А</w:t>
      </w:r>
      <w:r w:rsidR="002C0342" w:rsidRPr="002C0342">
        <w:rPr>
          <w:rFonts w:ascii="Times New Roman" w:hAnsi="Times New Roman" w:cs="Times New Roman"/>
          <w:sz w:val="27"/>
          <w:szCs w:val="27"/>
        </w:rPr>
        <w:t xml:space="preserve">лания» заменить словами «Главы </w:t>
      </w:r>
      <w:r w:rsidR="00512C6D" w:rsidRPr="002C0342">
        <w:rPr>
          <w:rFonts w:ascii="Times New Roman" w:hAnsi="Times New Roman" w:cs="Times New Roman"/>
          <w:sz w:val="27"/>
          <w:szCs w:val="27"/>
        </w:rPr>
        <w:t>Республики Северная Осетия-Алания»</w:t>
      </w:r>
      <w:r w:rsidR="001E752E" w:rsidRPr="002C0342">
        <w:rPr>
          <w:rFonts w:ascii="Times New Roman" w:hAnsi="Times New Roman" w:cs="Times New Roman"/>
          <w:sz w:val="27"/>
          <w:szCs w:val="27"/>
        </w:rPr>
        <w:t>;</w:t>
      </w:r>
    </w:p>
    <w:p w:rsidR="0044303C" w:rsidRPr="002C0342" w:rsidRDefault="005B5A1C" w:rsidP="00B92FE3">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9</w:t>
      </w:r>
      <w:r w:rsidR="004576F8" w:rsidRPr="002C0342">
        <w:rPr>
          <w:rFonts w:ascii="Times New Roman" w:hAnsi="Times New Roman" w:cs="Times New Roman"/>
          <w:sz w:val="27"/>
          <w:szCs w:val="27"/>
        </w:rPr>
        <w:t xml:space="preserve">) </w:t>
      </w:r>
      <w:r w:rsidR="0044303C" w:rsidRPr="002C0342">
        <w:rPr>
          <w:rFonts w:ascii="Times New Roman" w:hAnsi="Times New Roman" w:cs="Times New Roman"/>
          <w:sz w:val="27"/>
          <w:szCs w:val="27"/>
        </w:rPr>
        <w:t xml:space="preserve">пункт «г» части 4 </w:t>
      </w:r>
      <w:r w:rsidR="001E752E" w:rsidRPr="002C0342">
        <w:rPr>
          <w:rFonts w:ascii="Times New Roman" w:hAnsi="Times New Roman" w:cs="Times New Roman"/>
          <w:sz w:val="27"/>
          <w:szCs w:val="27"/>
        </w:rPr>
        <w:t>статьи 49 считать пунктом «в»;</w:t>
      </w:r>
    </w:p>
    <w:p w:rsidR="001E752E" w:rsidRPr="002C0342" w:rsidRDefault="006C62C6" w:rsidP="00B92FE3">
      <w:pPr>
        <w:pStyle w:val="ConsPlusNormal"/>
        <w:ind w:firstLine="540"/>
        <w:jc w:val="both"/>
        <w:rPr>
          <w:rFonts w:ascii="Times New Roman" w:hAnsi="Times New Roman" w:cs="Times New Roman"/>
          <w:sz w:val="27"/>
          <w:szCs w:val="27"/>
        </w:rPr>
      </w:pPr>
      <w:r w:rsidRPr="002C0342">
        <w:rPr>
          <w:rFonts w:ascii="Times New Roman" w:hAnsi="Times New Roman" w:cs="Times New Roman"/>
          <w:sz w:val="27"/>
          <w:szCs w:val="27"/>
        </w:rPr>
        <w:t>1</w:t>
      </w:r>
      <w:r w:rsidR="005B5A1C" w:rsidRPr="002C0342">
        <w:rPr>
          <w:rFonts w:ascii="Times New Roman" w:hAnsi="Times New Roman" w:cs="Times New Roman"/>
          <w:sz w:val="27"/>
          <w:szCs w:val="27"/>
        </w:rPr>
        <w:t>0</w:t>
      </w:r>
      <w:r w:rsidR="001E752E" w:rsidRPr="002C0342">
        <w:rPr>
          <w:rFonts w:ascii="Times New Roman" w:hAnsi="Times New Roman" w:cs="Times New Roman"/>
          <w:sz w:val="27"/>
          <w:szCs w:val="27"/>
        </w:rPr>
        <w:t xml:space="preserve">) часть 3 статьи 61 </w:t>
      </w:r>
      <w:r w:rsidRPr="002C0342">
        <w:rPr>
          <w:rFonts w:ascii="Times New Roman" w:hAnsi="Times New Roman" w:cs="Times New Roman"/>
          <w:sz w:val="27"/>
          <w:szCs w:val="27"/>
        </w:rPr>
        <w:t>признать утратившей силу.</w:t>
      </w:r>
    </w:p>
    <w:p w:rsidR="00BE2C0E" w:rsidRPr="002C0342" w:rsidRDefault="00BE2C0E" w:rsidP="00B92FE3">
      <w:pPr>
        <w:pStyle w:val="ConsPlusNormal"/>
        <w:ind w:firstLine="540"/>
        <w:jc w:val="both"/>
        <w:rPr>
          <w:rFonts w:ascii="Times New Roman" w:hAnsi="Times New Roman" w:cs="Times New Roman"/>
          <w:sz w:val="27"/>
          <w:szCs w:val="27"/>
        </w:rPr>
      </w:pPr>
    </w:p>
    <w:p w:rsidR="003723B0" w:rsidRPr="002C0342" w:rsidRDefault="00A1099E" w:rsidP="00D73241">
      <w:pPr>
        <w:widowControl/>
        <w:ind w:firstLine="540"/>
        <w:jc w:val="both"/>
        <w:outlineLvl w:val="0"/>
        <w:rPr>
          <w:b/>
          <w:sz w:val="27"/>
          <w:szCs w:val="27"/>
        </w:rPr>
      </w:pPr>
      <w:r w:rsidRPr="002C0342">
        <w:rPr>
          <w:b/>
          <w:sz w:val="27"/>
          <w:szCs w:val="27"/>
        </w:rPr>
        <w:t>Статья 2</w:t>
      </w:r>
    </w:p>
    <w:p w:rsidR="005C0B92" w:rsidRPr="002C0342" w:rsidRDefault="00D14BBB" w:rsidP="006D5790">
      <w:pPr>
        <w:widowControl/>
        <w:ind w:firstLine="540"/>
        <w:jc w:val="both"/>
        <w:outlineLvl w:val="0"/>
        <w:rPr>
          <w:sz w:val="27"/>
          <w:szCs w:val="27"/>
        </w:rPr>
      </w:pPr>
      <w:r>
        <w:rPr>
          <w:sz w:val="27"/>
          <w:szCs w:val="27"/>
        </w:rPr>
        <w:t>Настоящее р</w:t>
      </w:r>
      <w:r w:rsidR="005C0B92" w:rsidRPr="002C0342">
        <w:rPr>
          <w:sz w:val="27"/>
          <w:szCs w:val="27"/>
        </w:rPr>
        <w:t>ешение вступает в силу со дня его официального опубликования.</w:t>
      </w:r>
    </w:p>
    <w:p w:rsidR="005C0B92" w:rsidRPr="002C0342" w:rsidRDefault="005C0B92" w:rsidP="006D5790">
      <w:pPr>
        <w:widowControl/>
        <w:ind w:firstLine="540"/>
        <w:jc w:val="both"/>
        <w:outlineLvl w:val="0"/>
        <w:rPr>
          <w:sz w:val="27"/>
          <w:szCs w:val="27"/>
        </w:rPr>
      </w:pPr>
      <w:r w:rsidRPr="002C0342">
        <w:rPr>
          <w:sz w:val="27"/>
          <w:szCs w:val="27"/>
        </w:rPr>
        <w:t xml:space="preserve">  </w:t>
      </w:r>
    </w:p>
    <w:p w:rsidR="005C0B92" w:rsidRPr="002C0342" w:rsidRDefault="005C0B92" w:rsidP="006D5790">
      <w:pPr>
        <w:widowControl/>
        <w:ind w:firstLine="540"/>
        <w:jc w:val="both"/>
        <w:outlineLvl w:val="0"/>
        <w:rPr>
          <w:b/>
          <w:sz w:val="27"/>
          <w:szCs w:val="27"/>
        </w:rPr>
      </w:pPr>
      <w:r w:rsidRPr="002C0342">
        <w:rPr>
          <w:b/>
          <w:sz w:val="27"/>
          <w:szCs w:val="27"/>
        </w:rPr>
        <w:t xml:space="preserve">Статья </w:t>
      </w:r>
      <w:r w:rsidR="00A1099E" w:rsidRPr="002C0342">
        <w:rPr>
          <w:b/>
          <w:sz w:val="27"/>
          <w:szCs w:val="27"/>
        </w:rPr>
        <w:t>3</w:t>
      </w:r>
    </w:p>
    <w:p w:rsidR="005C0B92" w:rsidRPr="002C0342" w:rsidRDefault="00D14BBB" w:rsidP="006D5790">
      <w:pPr>
        <w:widowControl/>
        <w:ind w:firstLine="540"/>
        <w:jc w:val="both"/>
        <w:outlineLvl w:val="0"/>
        <w:rPr>
          <w:sz w:val="27"/>
          <w:szCs w:val="27"/>
        </w:rPr>
      </w:pPr>
      <w:r>
        <w:rPr>
          <w:sz w:val="27"/>
          <w:szCs w:val="27"/>
        </w:rPr>
        <w:t xml:space="preserve"> Настоящее р</w:t>
      </w:r>
      <w:r w:rsidR="005C0B92" w:rsidRPr="002C0342">
        <w:rPr>
          <w:sz w:val="27"/>
          <w:szCs w:val="27"/>
        </w:rPr>
        <w:t xml:space="preserve">ешение подлежит официальному опубликованию в газете «Владикавказ» и размещению на официальном сайте муниципального образования </w:t>
      </w:r>
      <w:proofErr w:type="spellStart"/>
      <w:r w:rsidR="005C0B92" w:rsidRPr="002C0342">
        <w:rPr>
          <w:sz w:val="27"/>
          <w:szCs w:val="27"/>
        </w:rPr>
        <w:t>г.Владикавказ</w:t>
      </w:r>
      <w:proofErr w:type="spellEnd"/>
      <w:r w:rsidR="005C0B92" w:rsidRPr="002C0342">
        <w:rPr>
          <w:sz w:val="27"/>
          <w:szCs w:val="27"/>
        </w:rPr>
        <w:t>.</w:t>
      </w:r>
    </w:p>
    <w:p w:rsidR="00B92FE3" w:rsidRPr="002C0342" w:rsidRDefault="00B92FE3" w:rsidP="005C0B92">
      <w:pPr>
        <w:widowControl/>
        <w:jc w:val="both"/>
        <w:outlineLvl w:val="0"/>
        <w:rPr>
          <w:sz w:val="27"/>
          <w:szCs w:val="27"/>
        </w:rPr>
      </w:pPr>
    </w:p>
    <w:p w:rsidR="002C0342" w:rsidRPr="002C0342" w:rsidRDefault="002C0342" w:rsidP="005C0B92">
      <w:pPr>
        <w:widowControl/>
        <w:jc w:val="both"/>
        <w:outlineLvl w:val="0"/>
        <w:rPr>
          <w:sz w:val="27"/>
          <w:szCs w:val="27"/>
        </w:rPr>
      </w:pPr>
    </w:p>
    <w:p w:rsidR="005C0B92" w:rsidRPr="002C0342" w:rsidRDefault="005C0B92" w:rsidP="005C0B92">
      <w:pPr>
        <w:pStyle w:val="ConsPlusNormal"/>
        <w:ind w:firstLine="540"/>
        <w:jc w:val="both"/>
        <w:rPr>
          <w:rFonts w:ascii="Times New Roman" w:hAnsi="Times New Roman" w:cs="Times New Roman"/>
          <w:b/>
          <w:sz w:val="27"/>
          <w:szCs w:val="27"/>
        </w:rPr>
      </w:pPr>
      <w:r w:rsidRPr="002C0342">
        <w:rPr>
          <w:rFonts w:ascii="Times New Roman" w:hAnsi="Times New Roman" w:cs="Times New Roman"/>
          <w:b/>
          <w:sz w:val="27"/>
          <w:szCs w:val="27"/>
        </w:rPr>
        <w:t xml:space="preserve">Статья </w:t>
      </w:r>
      <w:r w:rsidR="00A1099E" w:rsidRPr="002C0342">
        <w:rPr>
          <w:rFonts w:ascii="Times New Roman" w:hAnsi="Times New Roman" w:cs="Times New Roman"/>
          <w:b/>
          <w:sz w:val="27"/>
          <w:szCs w:val="27"/>
        </w:rPr>
        <w:t>4</w:t>
      </w:r>
    </w:p>
    <w:p w:rsidR="005C0B92" w:rsidRPr="002C0342" w:rsidRDefault="00D14BBB" w:rsidP="005C0B92">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Контроль исполнения</w:t>
      </w:r>
      <w:r w:rsidR="005C0B92" w:rsidRPr="002C0342">
        <w:rPr>
          <w:rFonts w:ascii="Times New Roman" w:hAnsi="Times New Roman" w:cs="Times New Roman"/>
          <w:sz w:val="27"/>
          <w:szCs w:val="27"/>
        </w:rPr>
        <w:t xml:space="preserve"> настоящего решения </w:t>
      </w:r>
      <w:r w:rsidR="00C15D52" w:rsidRPr="002C0342">
        <w:rPr>
          <w:rFonts w:ascii="Times New Roman" w:hAnsi="Times New Roman" w:cs="Times New Roman"/>
          <w:sz w:val="27"/>
          <w:szCs w:val="27"/>
        </w:rPr>
        <w:t>оставляю за собой</w:t>
      </w:r>
      <w:r w:rsidR="005C0B92" w:rsidRPr="002C0342">
        <w:rPr>
          <w:rFonts w:ascii="Times New Roman" w:hAnsi="Times New Roman" w:cs="Times New Roman"/>
          <w:sz w:val="27"/>
          <w:szCs w:val="27"/>
        </w:rPr>
        <w:t>.</w:t>
      </w:r>
    </w:p>
    <w:p w:rsidR="00B92FE3" w:rsidRPr="002C0342" w:rsidRDefault="00B92FE3" w:rsidP="006D5790">
      <w:pPr>
        <w:widowControl/>
        <w:ind w:firstLine="540"/>
        <w:jc w:val="both"/>
        <w:outlineLvl w:val="0"/>
        <w:rPr>
          <w:sz w:val="27"/>
          <w:szCs w:val="27"/>
        </w:rPr>
      </w:pPr>
    </w:p>
    <w:p w:rsidR="00400304" w:rsidRPr="002C0342" w:rsidRDefault="00400304" w:rsidP="006D5790">
      <w:pPr>
        <w:widowControl/>
        <w:ind w:firstLine="540"/>
        <w:jc w:val="both"/>
        <w:outlineLvl w:val="0"/>
        <w:rPr>
          <w:sz w:val="27"/>
          <w:szCs w:val="27"/>
        </w:rPr>
      </w:pPr>
    </w:p>
    <w:p w:rsidR="00355260" w:rsidRPr="002C0342" w:rsidRDefault="00355260" w:rsidP="005C0B92">
      <w:pPr>
        <w:widowControl/>
        <w:jc w:val="both"/>
        <w:rPr>
          <w:rFonts w:eastAsiaTheme="minorHAnsi"/>
          <w:iCs/>
          <w:sz w:val="27"/>
          <w:szCs w:val="27"/>
          <w:lang w:eastAsia="en-US"/>
        </w:rPr>
      </w:pPr>
    </w:p>
    <w:p w:rsidR="00355260" w:rsidRPr="002C0342" w:rsidRDefault="005C0B92" w:rsidP="00355260">
      <w:pPr>
        <w:pStyle w:val="ConsPlusNormal"/>
        <w:jc w:val="both"/>
        <w:rPr>
          <w:rFonts w:ascii="Times New Roman" w:hAnsi="Times New Roman" w:cs="Times New Roman"/>
          <w:sz w:val="27"/>
          <w:szCs w:val="27"/>
        </w:rPr>
      </w:pPr>
      <w:proofErr w:type="spellStart"/>
      <w:r w:rsidRPr="002C0342">
        <w:rPr>
          <w:rFonts w:ascii="Times New Roman" w:hAnsi="Times New Roman" w:cs="Times New Roman"/>
          <w:sz w:val="27"/>
          <w:szCs w:val="27"/>
        </w:rPr>
        <w:t>Врио</w:t>
      </w:r>
      <w:proofErr w:type="spellEnd"/>
      <w:r w:rsidRPr="002C0342">
        <w:rPr>
          <w:rFonts w:ascii="Times New Roman" w:hAnsi="Times New Roman" w:cs="Times New Roman"/>
          <w:sz w:val="27"/>
          <w:szCs w:val="27"/>
        </w:rPr>
        <w:t xml:space="preserve"> г</w:t>
      </w:r>
      <w:r w:rsidR="00355260" w:rsidRPr="002C0342">
        <w:rPr>
          <w:rFonts w:ascii="Times New Roman" w:hAnsi="Times New Roman" w:cs="Times New Roman"/>
          <w:sz w:val="27"/>
          <w:szCs w:val="27"/>
        </w:rPr>
        <w:t>лав</w:t>
      </w:r>
      <w:r w:rsidRPr="002C0342">
        <w:rPr>
          <w:rFonts w:ascii="Times New Roman" w:hAnsi="Times New Roman" w:cs="Times New Roman"/>
          <w:sz w:val="27"/>
          <w:szCs w:val="27"/>
        </w:rPr>
        <w:t xml:space="preserve">ы </w:t>
      </w:r>
      <w:r w:rsidR="00355260" w:rsidRPr="002C0342">
        <w:rPr>
          <w:rFonts w:ascii="Times New Roman" w:hAnsi="Times New Roman" w:cs="Times New Roman"/>
          <w:sz w:val="27"/>
          <w:szCs w:val="27"/>
        </w:rPr>
        <w:t xml:space="preserve">муниципального </w:t>
      </w:r>
    </w:p>
    <w:p w:rsidR="00975A42" w:rsidRDefault="00355260" w:rsidP="002C0342">
      <w:pPr>
        <w:pStyle w:val="ConsPlusNormal"/>
        <w:jc w:val="both"/>
        <w:rPr>
          <w:sz w:val="28"/>
          <w:szCs w:val="28"/>
        </w:rPr>
      </w:pPr>
      <w:proofErr w:type="gramStart"/>
      <w:r w:rsidRPr="002C0342">
        <w:rPr>
          <w:rFonts w:ascii="Times New Roman" w:hAnsi="Times New Roman" w:cs="Times New Roman"/>
          <w:sz w:val="27"/>
          <w:szCs w:val="27"/>
        </w:rPr>
        <w:t>образования</w:t>
      </w:r>
      <w:proofErr w:type="gramEnd"/>
      <w:r w:rsidRPr="002C0342">
        <w:rPr>
          <w:rFonts w:ascii="Times New Roman" w:hAnsi="Times New Roman" w:cs="Times New Roman"/>
          <w:sz w:val="27"/>
          <w:szCs w:val="27"/>
        </w:rPr>
        <w:t xml:space="preserve"> </w:t>
      </w:r>
      <w:proofErr w:type="spellStart"/>
      <w:r w:rsidRPr="002C0342">
        <w:rPr>
          <w:rFonts w:ascii="Times New Roman" w:hAnsi="Times New Roman" w:cs="Times New Roman"/>
          <w:sz w:val="27"/>
          <w:szCs w:val="27"/>
        </w:rPr>
        <w:t>г.Владикавказ</w:t>
      </w:r>
      <w:proofErr w:type="spellEnd"/>
      <w:r w:rsidRPr="002C0342">
        <w:rPr>
          <w:rFonts w:ascii="Times New Roman" w:hAnsi="Times New Roman" w:cs="Times New Roman"/>
          <w:sz w:val="27"/>
          <w:szCs w:val="27"/>
        </w:rPr>
        <w:tab/>
      </w:r>
      <w:r w:rsidRPr="002C0342">
        <w:rPr>
          <w:rFonts w:ascii="Times New Roman" w:hAnsi="Times New Roman" w:cs="Times New Roman"/>
          <w:sz w:val="27"/>
          <w:szCs w:val="27"/>
        </w:rPr>
        <w:tab/>
      </w:r>
      <w:r w:rsidRPr="002C0342">
        <w:rPr>
          <w:rFonts w:ascii="Times New Roman" w:hAnsi="Times New Roman" w:cs="Times New Roman"/>
          <w:sz w:val="27"/>
          <w:szCs w:val="27"/>
        </w:rPr>
        <w:tab/>
      </w:r>
      <w:r w:rsidRPr="002C0342">
        <w:rPr>
          <w:rFonts w:ascii="Times New Roman" w:hAnsi="Times New Roman" w:cs="Times New Roman"/>
          <w:sz w:val="27"/>
          <w:szCs w:val="27"/>
        </w:rPr>
        <w:tab/>
      </w:r>
      <w:r w:rsidRPr="002C0342">
        <w:rPr>
          <w:rFonts w:ascii="Times New Roman" w:hAnsi="Times New Roman" w:cs="Times New Roman"/>
          <w:sz w:val="27"/>
          <w:szCs w:val="27"/>
        </w:rPr>
        <w:tab/>
        <w:t xml:space="preserve">            </w:t>
      </w:r>
      <w:r w:rsidR="002C0342" w:rsidRPr="002C0342">
        <w:rPr>
          <w:rFonts w:ascii="Times New Roman" w:hAnsi="Times New Roman" w:cs="Times New Roman"/>
          <w:sz w:val="27"/>
          <w:szCs w:val="27"/>
        </w:rPr>
        <w:tab/>
      </w:r>
      <w:r w:rsidRPr="002C0342">
        <w:rPr>
          <w:rFonts w:ascii="Times New Roman" w:hAnsi="Times New Roman" w:cs="Times New Roman"/>
          <w:sz w:val="27"/>
          <w:szCs w:val="27"/>
        </w:rPr>
        <w:t xml:space="preserve">  </w:t>
      </w:r>
      <w:r w:rsidR="005C0B92" w:rsidRPr="002C0342">
        <w:rPr>
          <w:rFonts w:ascii="Times New Roman" w:hAnsi="Times New Roman" w:cs="Times New Roman"/>
          <w:sz w:val="27"/>
          <w:szCs w:val="27"/>
        </w:rPr>
        <w:t xml:space="preserve">     З.</w:t>
      </w:r>
      <w:r w:rsidR="002C0342">
        <w:rPr>
          <w:rFonts w:ascii="Times New Roman" w:hAnsi="Times New Roman" w:cs="Times New Roman"/>
          <w:sz w:val="27"/>
          <w:szCs w:val="27"/>
        </w:rPr>
        <w:t xml:space="preserve"> </w:t>
      </w:r>
      <w:proofErr w:type="spellStart"/>
      <w:r w:rsidR="005C0B92" w:rsidRPr="002C0342">
        <w:rPr>
          <w:rFonts w:ascii="Times New Roman" w:hAnsi="Times New Roman" w:cs="Times New Roman"/>
          <w:sz w:val="27"/>
          <w:szCs w:val="27"/>
        </w:rPr>
        <w:t>Салбиева</w:t>
      </w:r>
      <w:proofErr w:type="spellEnd"/>
    </w:p>
    <w:sectPr w:rsidR="00975A42" w:rsidSect="002C0342">
      <w:pgSz w:w="11905" w:h="16838"/>
      <w:pgMar w:top="907" w:right="848" w:bottom="709"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C24"/>
    <w:multiLevelType w:val="hybridMultilevel"/>
    <w:tmpl w:val="7084F91E"/>
    <w:lvl w:ilvl="0" w:tplc="9280C17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0BFE4A16"/>
    <w:multiLevelType w:val="hybridMultilevel"/>
    <w:tmpl w:val="7E5E3D00"/>
    <w:lvl w:ilvl="0" w:tplc="06D0A5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5045E8"/>
    <w:multiLevelType w:val="hybridMultilevel"/>
    <w:tmpl w:val="C50E66F4"/>
    <w:lvl w:ilvl="0" w:tplc="7B3C36D4">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3CB4B29"/>
    <w:multiLevelType w:val="hybridMultilevel"/>
    <w:tmpl w:val="A800B102"/>
    <w:lvl w:ilvl="0" w:tplc="2EAAB5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7E17D71"/>
    <w:multiLevelType w:val="hybridMultilevel"/>
    <w:tmpl w:val="3B300B00"/>
    <w:lvl w:ilvl="0" w:tplc="8AF2001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385D7E6F"/>
    <w:multiLevelType w:val="hybridMultilevel"/>
    <w:tmpl w:val="54304504"/>
    <w:lvl w:ilvl="0" w:tplc="741E1E9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55420"/>
    <w:multiLevelType w:val="hybridMultilevel"/>
    <w:tmpl w:val="02E68332"/>
    <w:lvl w:ilvl="0" w:tplc="6C30C7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2D91720"/>
    <w:multiLevelType w:val="hybridMultilevel"/>
    <w:tmpl w:val="B8E47A72"/>
    <w:lvl w:ilvl="0" w:tplc="F702A670">
      <w:start w:val="1"/>
      <w:numFmt w:val="decimal"/>
      <w:lvlText w:val="%1)"/>
      <w:lvlJc w:val="left"/>
      <w:pPr>
        <w:ind w:left="900" w:hanging="360"/>
      </w:pPr>
      <w:rPr>
        <w:rFonts w:ascii="Times New Roman" w:eastAsia="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9EB5FF0"/>
    <w:multiLevelType w:val="hybridMultilevel"/>
    <w:tmpl w:val="2CDAEFB8"/>
    <w:lvl w:ilvl="0" w:tplc="BC3E31A6">
      <w:start w:val="10"/>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647A5B7E"/>
    <w:multiLevelType w:val="hybridMultilevel"/>
    <w:tmpl w:val="43347B40"/>
    <w:lvl w:ilvl="0" w:tplc="40F0CCB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
    <w:nsid w:val="65AE7FE8"/>
    <w:multiLevelType w:val="hybridMultilevel"/>
    <w:tmpl w:val="702A7660"/>
    <w:lvl w:ilvl="0" w:tplc="77C64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83C08E7"/>
    <w:multiLevelType w:val="hybridMultilevel"/>
    <w:tmpl w:val="B9081DCA"/>
    <w:lvl w:ilvl="0" w:tplc="218C55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AB2711D"/>
    <w:multiLevelType w:val="hybridMultilevel"/>
    <w:tmpl w:val="3B80FF0E"/>
    <w:lvl w:ilvl="0" w:tplc="535A0C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ACA1DA1"/>
    <w:multiLevelType w:val="hybridMultilevel"/>
    <w:tmpl w:val="D040D7FA"/>
    <w:lvl w:ilvl="0" w:tplc="94AE57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BF97F8F"/>
    <w:multiLevelType w:val="hybridMultilevel"/>
    <w:tmpl w:val="17C68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C93BB9"/>
    <w:multiLevelType w:val="hybridMultilevel"/>
    <w:tmpl w:val="39EEE11E"/>
    <w:lvl w:ilvl="0" w:tplc="67244B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4412D32"/>
    <w:multiLevelType w:val="hybridMultilevel"/>
    <w:tmpl w:val="0D08727A"/>
    <w:lvl w:ilvl="0" w:tplc="7494B3E0">
      <w:start w:val="2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C6471E"/>
    <w:multiLevelType w:val="hybridMultilevel"/>
    <w:tmpl w:val="53BA9BF2"/>
    <w:lvl w:ilvl="0" w:tplc="535A0C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1"/>
  </w:num>
  <w:num w:numId="3">
    <w:abstractNumId w:val="17"/>
  </w:num>
  <w:num w:numId="4">
    <w:abstractNumId w:val="13"/>
  </w:num>
  <w:num w:numId="5">
    <w:abstractNumId w:val="12"/>
  </w:num>
  <w:num w:numId="6">
    <w:abstractNumId w:val="0"/>
  </w:num>
  <w:num w:numId="7">
    <w:abstractNumId w:val="9"/>
  </w:num>
  <w:num w:numId="8">
    <w:abstractNumId w:val="14"/>
  </w:num>
  <w:num w:numId="9">
    <w:abstractNumId w:val="10"/>
  </w:num>
  <w:num w:numId="10">
    <w:abstractNumId w:val="4"/>
  </w:num>
  <w:num w:numId="11">
    <w:abstractNumId w:val="2"/>
  </w:num>
  <w:num w:numId="12">
    <w:abstractNumId w:val="3"/>
  </w:num>
  <w:num w:numId="13">
    <w:abstractNumId w:val="8"/>
  </w:num>
  <w:num w:numId="14">
    <w:abstractNumId w:val="16"/>
  </w:num>
  <w:num w:numId="15">
    <w:abstractNumId w:val="15"/>
  </w:num>
  <w:num w:numId="16">
    <w:abstractNumId w:val="7"/>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EA"/>
    <w:rsid w:val="0000481B"/>
    <w:rsid w:val="0000564E"/>
    <w:rsid w:val="00007FA4"/>
    <w:rsid w:val="000109C1"/>
    <w:rsid w:val="00014789"/>
    <w:rsid w:val="00017A8C"/>
    <w:rsid w:val="00017CCA"/>
    <w:rsid w:val="000275DE"/>
    <w:rsid w:val="00030A53"/>
    <w:rsid w:val="00030C03"/>
    <w:rsid w:val="00031DB1"/>
    <w:rsid w:val="0003677E"/>
    <w:rsid w:val="00040FEA"/>
    <w:rsid w:val="000420BE"/>
    <w:rsid w:val="00047A4B"/>
    <w:rsid w:val="00051153"/>
    <w:rsid w:val="00053B2A"/>
    <w:rsid w:val="000564FE"/>
    <w:rsid w:val="000568A4"/>
    <w:rsid w:val="00057A2E"/>
    <w:rsid w:val="0006540C"/>
    <w:rsid w:val="000671F2"/>
    <w:rsid w:val="00070351"/>
    <w:rsid w:val="00073B81"/>
    <w:rsid w:val="000773BA"/>
    <w:rsid w:val="00077A7D"/>
    <w:rsid w:val="00082CF6"/>
    <w:rsid w:val="00083A9C"/>
    <w:rsid w:val="000857BC"/>
    <w:rsid w:val="00085E45"/>
    <w:rsid w:val="00091D9A"/>
    <w:rsid w:val="00092B31"/>
    <w:rsid w:val="00093AE5"/>
    <w:rsid w:val="00096C79"/>
    <w:rsid w:val="00096FE6"/>
    <w:rsid w:val="000A007E"/>
    <w:rsid w:val="000A145A"/>
    <w:rsid w:val="000A44D8"/>
    <w:rsid w:val="000A66AE"/>
    <w:rsid w:val="000B28A5"/>
    <w:rsid w:val="000C2A19"/>
    <w:rsid w:val="000C2C6B"/>
    <w:rsid w:val="000C33D9"/>
    <w:rsid w:val="000C411E"/>
    <w:rsid w:val="000C76E0"/>
    <w:rsid w:val="000D2D70"/>
    <w:rsid w:val="000D36C8"/>
    <w:rsid w:val="000D59B1"/>
    <w:rsid w:val="000E368A"/>
    <w:rsid w:val="000E4BB9"/>
    <w:rsid w:val="000F2A94"/>
    <w:rsid w:val="000F2C0F"/>
    <w:rsid w:val="000F6A17"/>
    <w:rsid w:val="001015D9"/>
    <w:rsid w:val="001030F8"/>
    <w:rsid w:val="001107E7"/>
    <w:rsid w:val="00113700"/>
    <w:rsid w:val="00117E20"/>
    <w:rsid w:val="001205AE"/>
    <w:rsid w:val="00122C07"/>
    <w:rsid w:val="00124666"/>
    <w:rsid w:val="00124812"/>
    <w:rsid w:val="00125D5C"/>
    <w:rsid w:val="00126C9D"/>
    <w:rsid w:val="00131E05"/>
    <w:rsid w:val="001409D1"/>
    <w:rsid w:val="00142A41"/>
    <w:rsid w:val="00143FF1"/>
    <w:rsid w:val="0015179F"/>
    <w:rsid w:val="001521A8"/>
    <w:rsid w:val="00152DC4"/>
    <w:rsid w:val="00156661"/>
    <w:rsid w:val="00165EB6"/>
    <w:rsid w:val="001677CD"/>
    <w:rsid w:val="00170617"/>
    <w:rsid w:val="001737DA"/>
    <w:rsid w:val="00173A3C"/>
    <w:rsid w:val="00174911"/>
    <w:rsid w:val="00176C4F"/>
    <w:rsid w:val="00182AEA"/>
    <w:rsid w:val="00182CBB"/>
    <w:rsid w:val="00187209"/>
    <w:rsid w:val="00190335"/>
    <w:rsid w:val="0019677D"/>
    <w:rsid w:val="001A244E"/>
    <w:rsid w:val="001A3DA4"/>
    <w:rsid w:val="001A48E7"/>
    <w:rsid w:val="001A67EA"/>
    <w:rsid w:val="001B285D"/>
    <w:rsid w:val="001B40E3"/>
    <w:rsid w:val="001B4732"/>
    <w:rsid w:val="001B6963"/>
    <w:rsid w:val="001C0944"/>
    <w:rsid w:val="001C1D4A"/>
    <w:rsid w:val="001D28F0"/>
    <w:rsid w:val="001D4036"/>
    <w:rsid w:val="001E02BB"/>
    <w:rsid w:val="001E4D35"/>
    <w:rsid w:val="001E6D39"/>
    <w:rsid w:val="001E752E"/>
    <w:rsid w:val="001E7AD1"/>
    <w:rsid w:val="001F05A6"/>
    <w:rsid w:val="001F2D05"/>
    <w:rsid w:val="001F2E33"/>
    <w:rsid w:val="001F3DCC"/>
    <w:rsid w:val="001F45CE"/>
    <w:rsid w:val="001F6F94"/>
    <w:rsid w:val="002014A3"/>
    <w:rsid w:val="0020716D"/>
    <w:rsid w:val="00210992"/>
    <w:rsid w:val="002145E9"/>
    <w:rsid w:val="00220E07"/>
    <w:rsid w:val="00222A4C"/>
    <w:rsid w:val="002232B8"/>
    <w:rsid w:val="002271EA"/>
    <w:rsid w:val="002273AF"/>
    <w:rsid w:val="002273D8"/>
    <w:rsid w:val="002323AA"/>
    <w:rsid w:val="00236101"/>
    <w:rsid w:val="00237DD1"/>
    <w:rsid w:val="00242B8F"/>
    <w:rsid w:val="00242BDC"/>
    <w:rsid w:val="00252877"/>
    <w:rsid w:val="00255B2E"/>
    <w:rsid w:val="00256E1E"/>
    <w:rsid w:val="002572DF"/>
    <w:rsid w:val="002766FC"/>
    <w:rsid w:val="00277841"/>
    <w:rsid w:val="002851B4"/>
    <w:rsid w:val="0029026E"/>
    <w:rsid w:val="00290EC7"/>
    <w:rsid w:val="00291896"/>
    <w:rsid w:val="00296144"/>
    <w:rsid w:val="002A1868"/>
    <w:rsid w:val="002A2783"/>
    <w:rsid w:val="002A29FE"/>
    <w:rsid w:val="002A560F"/>
    <w:rsid w:val="002A5D37"/>
    <w:rsid w:val="002B0D95"/>
    <w:rsid w:val="002B71BD"/>
    <w:rsid w:val="002C0342"/>
    <w:rsid w:val="002C2479"/>
    <w:rsid w:val="002C2A5B"/>
    <w:rsid w:val="002C3906"/>
    <w:rsid w:val="002C50FF"/>
    <w:rsid w:val="002C552D"/>
    <w:rsid w:val="002C5AB7"/>
    <w:rsid w:val="002C6DB5"/>
    <w:rsid w:val="002D3741"/>
    <w:rsid w:val="002D587C"/>
    <w:rsid w:val="002D780A"/>
    <w:rsid w:val="002E1019"/>
    <w:rsid w:val="002E27D5"/>
    <w:rsid w:val="002E6196"/>
    <w:rsid w:val="002E6A68"/>
    <w:rsid w:val="002E7059"/>
    <w:rsid w:val="002F50FF"/>
    <w:rsid w:val="002F6D59"/>
    <w:rsid w:val="00301430"/>
    <w:rsid w:val="00303510"/>
    <w:rsid w:val="003036CF"/>
    <w:rsid w:val="00303881"/>
    <w:rsid w:val="00313852"/>
    <w:rsid w:val="003150CA"/>
    <w:rsid w:val="00316BAF"/>
    <w:rsid w:val="00322DBF"/>
    <w:rsid w:val="00326998"/>
    <w:rsid w:val="0033033B"/>
    <w:rsid w:val="00331C31"/>
    <w:rsid w:val="00335349"/>
    <w:rsid w:val="00335C59"/>
    <w:rsid w:val="003372AF"/>
    <w:rsid w:val="003418D3"/>
    <w:rsid w:val="00345043"/>
    <w:rsid w:val="00345367"/>
    <w:rsid w:val="003477C3"/>
    <w:rsid w:val="00352331"/>
    <w:rsid w:val="00352C87"/>
    <w:rsid w:val="00353DBC"/>
    <w:rsid w:val="00355260"/>
    <w:rsid w:val="00357098"/>
    <w:rsid w:val="003633D3"/>
    <w:rsid w:val="00363970"/>
    <w:rsid w:val="0036597C"/>
    <w:rsid w:val="003723B0"/>
    <w:rsid w:val="00373D13"/>
    <w:rsid w:val="00375200"/>
    <w:rsid w:val="00377BE4"/>
    <w:rsid w:val="003821FA"/>
    <w:rsid w:val="00383BBE"/>
    <w:rsid w:val="00383E4B"/>
    <w:rsid w:val="00384A96"/>
    <w:rsid w:val="00386C4B"/>
    <w:rsid w:val="003A08E6"/>
    <w:rsid w:val="003A1B90"/>
    <w:rsid w:val="003A30B2"/>
    <w:rsid w:val="003B2341"/>
    <w:rsid w:val="003B644E"/>
    <w:rsid w:val="003C4887"/>
    <w:rsid w:val="003C7A11"/>
    <w:rsid w:val="003D17C9"/>
    <w:rsid w:val="003D17F0"/>
    <w:rsid w:val="003D63F8"/>
    <w:rsid w:val="003D643C"/>
    <w:rsid w:val="003E0915"/>
    <w:rsid w:val="003E12D3"/>
    <w:rsid w:val="003E4C54"/>
    <w:rsid w:val="003E5334"/>
    <w:rsid w:val="003E64B2"/>
    <w:rsid w:val="003E6CAD"/>
    <w:rsid w:val="003F01FF"/>
    <w:rsid w:val="003F07E6"/>
    <w:rsid w:val="003F0E02"/>
    <w:rsid w:val="003F4D88"/>
    <w:rsid w:val="003F5711"/>
    <w:rsid w:val="003F6274"/>
    <w:rsid w:val="003F731A"/>
    <w:rsid w:val="003F739C"/>
    <w:rsid w:val="00400304"/>
    <w:rsid w:val="00404E08"/>
    <w:rsid w:val="00406452"/>
    <w:rsid w:val="004067C4"/>
    <w:rsid w:val="00411943"/>
    <w:rsid w:val="0043001D"/>
    <w:rsid w:val="00432F96"/>
    <w:rsid w:val="00432FFC"/>
    <w:rsid w:val="00434FF0"/>
    <w:rsid w:val="004351D2"/>
    <w:rsid w:val="0044303C"/>
    <w:rsid w:val="0044409C"/>
    <w:rsid w:val="0044576A"/>
    <w:rsid w:val="004524B4"/>
    <w:rsid w:val="0045327B"/>
    <w:rsid w:val="004576F8"/>
    <w:rsid w:val="00461B46"/>
    <w:rsid w:val="004623D8"/>
    <w:rsid w:val="00463958"/>
    <w:rsid w:val="0046405B"/>
    <w:rsid w:val="00465004"/>
    <w:rsid w:val="004702F3"/>
    <w:rsid w:val="004847B6"/>
    <w:rsid w:val="004913DB"/>
    <w:rsid w:val="00491B0C"/>
    <w:rsid w:val="00495C06"/>
    <w:rsid w:val="004A2E13"/>
    <w:rsid w:val="004C0B05"/>
    <w:rsid w:val="004C1235"/>
    <w:rsid w:val="004C125D"/>
    <w:rsid w:val="004C1DA1"/>
    <w:rsid w:val="004C3F0E"/>
    <w:rsid w:val="004D42FE"/>
    <w:rsid w:val="004E16FF"/>
    <w:rsid w:val="004F0B82"/>
    <w:rsid w:val="004F4715"/>
    <w:rsid w:val="00502AB6"/>
    <w:rsid w:val="0050349D"/>
    <w:rsid w:val="0050554F"/>
    <w:rsid w:val="00505E16"/>
    <w:rsid w:val="0051020A"/>
    <w:rsid w:val="00511462"/>
    <w:rsid w:val="00512C6D"/>
    <w:rsid w:val="005171DC"/>
    <w:rsid w:val="0051738B"/>
    <w:rsid w:val="005210BC"/>
    <w:rsid w:val="00525274"/>
    <w:rsid w:val="00526366"/>
    <w:rsid w:val="00527E38"/>
    <w:rsid w:val="0053222D"/>
    <w:rsid w:val="00532CBB"/>
    <w:rsid w:val="005341D8"/>
    <w:rsid w:val="00535BDB"/>
    <w:rsid w:val="00535D46"/>
    <w:rsid w:val="005421CD"/>
    <w:rsid w:val="00543E8A"/>
    <w:rsid w:val="00545983"/>
    <w:rsid w:val="0055030D"/>
    <w:rsid w:val="0055589C"/>
    <w:rsid w:val="0055602C"/>
    <w:rsid w:val="005576B0"/>
    <w:rsid w:val="00557A01"/>
    <w:rsid w:val="00561426"/>
    <w:rsid w:val="00561AC0"/>
    <w:rsid w:val="00563A07"/>
    <w:rsid w:val="0056580C"/>
    <w:rsid w:val="00580A80"/>
    <w:rsid w:val="00581A03"/>
    <w:rsid w:val="00583349"/>
    <w:rsid w:val="005840DC"/>
    <w:rsid w:val="005877E7"/>
    <w:rsid w:val="00592068"/>
    <w:rsid w:val="00592E40"/>
    <w:rsid w:val="005976E2"/>
    <w:rsid w:val="005A0AAB"/>
    <w:rsid w:val="005A1644"/>
    <w:rsid w:val="005A2F58"/>
    <w:rsid w:val="005A3D95"/>
    <w:rsid w:val="005B073A"/>
    <w:rsid w:val="005B07FE"/>
    <w:rsid w:val="005B4916"/>
    <w:rsid w:val="005B5A1C"/>
    <w:rsid w:val="005C0B92"/>
    <w:rsid w:val="005C0C32"/>
    <w:rsid w:val="005C22CE"/>
    <w:rsid w:val="005C2D0F"/>
    <w:rsid w:val="005C5451"/>
    <w:rsid w:val="005C6F11"/>
    <w:rsid w:val="005D005E"/>
    <w:rsid w:val="005D0886"/>
    <w:rsid w:val="005D1E4A"/>
    <w:rsid w:val="005D326D"/>
    <w:rsid w:val="005D50D7"/>
    <w:rsid w:val="005E1191"/>
    <w:rsid w:val="005E389F"/>
    <w:rsid w:val="005E48C4"/>
    <w:rsid w:val="005E4945"/>
    <w:rsid w:val="005E65DE"/>
    <w:rsid w:val="005E71D6"/>
    <w:rsid w:val="005F2BF2"/>
    <w:rsid w:val="00601AE5"/>
    <w:rsid w:val="006044C9"/>
    <w:rsid w:val="006079BF"/>
    <w:rsid w:val="006115E5"/>
    <w:rsid w:val="006119BE"/>
    <w:rsid w:val="006137F5"/>
    <w:rsid w:val="006159F7"/>
    <w:rsid w:val="00617BAD"/>
    <w:rsid w:val="00620C9B"/>
    <w:rsid w:val="006270EE"/>
    <w:rsid w:val="00633AB7"/>
    <w:rsid w:val="00636FF9"/>
    <w:rsid w:val="00637E14"/>
    <w:rsid w:val="00641953"/>
    <w:rsid w:val="00642567"/>
    <w:rsid w:val="0065200F"/>
    <w:rsid w:val="0065256E"/>
    <w:rsid w:val="0065260F"/>
    <w:rsid w:val="00653B9B"/>
    <w:rsid w:val="0065755E"/>
    <w:rsid w:val="00660157"/>
    <w:rsid w:val="006611B6"/>
    <w:rsid w:val="00663A4A"/>
    <w:rsid w:val="00666EA1"/>
    <w:rsid w:val="00667C39"/>
    <w:rsid w:val="00674133"/>
    <w:rsid w:val="006801AF"/>
    <w:rsid w:val="006835CF"/>
    <w:rsid w:val="00683B8F"/>
    <w:rsid w:val="00684241"/>
    <w:rsid w:val="006847F1"/>
    <w:rsid w:val="006848D8"/>
    <w:rsid w:val="00686002"/>
    <w:rsid w:val="00686E29"/>
    <w:rsid w:val="00690034"/>
    <w:rsid w:val="00694F3E"/>
    <w:rsid w:val="006A132C"/>
    <w:rsid w:val="006A17EE"/>
    <w:rsid w:val="006A22B5"/>
    <w:rsid w:val="006B40CB"/>
    <w:rsid w:val="006C5951"/>
    <w:rsid w:val="006C62C6"/>
    <w:rsid w:val="006D298A"/>
    <w:rsid w:val="006D2D34"/>
    <w:rsid w:val="006D5790"/>
    <w:rsid w:val="006D6872"/>
    <w:rsid w:val="006E13ED"/>
    <w:rsid w:val="006E2EB5"/>
    <w:rsid w:val="006E34D2"/>
    <w:rsid w:val="006E34F1"/>
    <w:rsid w:val="006E35E1"/>
    <w:rsid w:val="006E51E9"/>
    <w:rsid w:val="0070058A"/>
    <w:rsid w:val="0071226A"/>
    <w:rsid w:val="007147CB"/>
    <w:rsid w:val="0071772A"/>
    <w:rsid w:val="0072104B"/>
    <w:rsid w:val="007238B9"/>
    <w:rsid w:val="00723E27"/>
    <w:rsid w:val="00724B55"/>
    <w:rsid w:val="00733076"/>
    <w:rsid w:val="0073323E"/>
    <w:rsid w:val="0073354D"/>
    <w:rsid w:val="007335B5"/>
    <w:rsid w:val="00745E4A"/>
    <w:rsid w:val="00745FC4"/>
    <w:rsid w:val="007545D4"/>
    <w:rsid w:val="0076400D"/>
    <w:rsid w:val="00767538"/>
    <w:rsid w:val="007675AF"/>
    <w:rsid w:val="00771AA2"/>
    <w:rsid w:val="00771FAB"/>
    <w:rsid w:val="00774963"/>
    <w:rsid w:val="007760D9"/>
    <w:rsid w:val="00776FC2"/>
    <w:rsid w:val="00777A30"/>
    <w:rsid w:val="00780F8D"/>
    <w:rsid w:val="007849E6"/>
    <w:rsid w:val="00787FA2"/>
    <w:rsid w:val="007A1A97"/>
    <w:rsid w:val="007A563C"/>
    <w:rsid w:val="007A6660"/>
    <w:rsid w:val="007B28D0"/>
    <w:rsid w:val="007B44BE"/>
    <w:rsid w:val="007B65C2"/>
    <w:rsid w:val="007C09C1"/>
    <w:rsid w:val="007C5B81"/>
    <w:rsid w:val="007C711B"/>
    <w:rsid w:val="007D34BD"/>
    <w:rsid w:val="007D3BA5"/>
    <w:rsid w:val="007D4616"/>
    <w:rsid w:val="007D493C"/>
    <w:rsid w:val="007E0026"/>
    <w:rsid w:val="007E0FAB"/>
    <w:rsid w:val="007E3471"/>
    <w:rsid w:val="007E6B78"/>
    <w:rsid w:val="007E7226"/>
    <w:rsid w:val="007E743A"/>
    <w:rsid w:val="007F4CBB"/>
    <w:rsid w:val="00800A17"/>
    <w:rsid w:val="008020DD"/>
    <w:rsid w:val="0080238C"/>
    <w:rsid w:val="0080251E"/>
    <w:rsid w:val="0080454A"/>
    <w:rsid w:val="00805A9A"/>
    <w:rsid w:val="00806B53"/>
    <w:rsid w:val="00807B50"/>
    <w:rsid w:val="008211CB"/>
    <w:rsid w:val="00821DCE"/>
    <w:rsid w:val="0082351A"/>
    <w:rsid w:val="00824EA2"/>
    <w:rsid w:val="00825318"/>
    <w:rsid w:val="0082742A"/>
    <w:rsid w:val="00830373"/>
    <w:rsid w:val="008307C4"/>
    <w:rsid w:val="00836A48"/>
    <w:rsid w:val="0084033C"/>
    <w:rsid w:val="00840944"/>
    <w:rsid w:val="00841E5E"/>
    <w:rsid w:val="0084293D"/>
    <w:rsid w:val="00845E0E"/>
    <w:rsid w:val="00846D85"/>
    <w:rsid w:val="00857532"/>
    <w:rsid w:val="00862851"/>
    <w:rsid w:val="008649F6"/>
    <w:rsid w:val="008721CD"/>
    <w:rsid w:val="00873EB6"/>
    <w:rsid w:val="00883918"/>
    <w:rsid w:val="00883EA7"/>
    <w:rsid w:val="00887FF9"/>
    <w:rsid w:val="008926D8"/>
    <w:rsid w:val="00893328"/>
    <w:rsid w:val="008933DC"/>
    <w:rsid w:val="00893D1E"/>
    <w:rsid w:val="00895176"/>
    <w:rsid w:val="00895F5A"/>
    <w:rsid w:val="0089666A"/>
    <w:rsid w:val="008972C0"/>
    <w:rsid w:val="008A3F7C"/>
    <w:rsid w:val="008A693C"/>
    <w:rsid w:val="008A74DF"/>
    <w:rsid w:val="008B4658"/>
    <w:rsid w:val="008B5D06"/>
    <w:rsid w:val="008C350E"/>
    <w:rsid w:val="008C6F58"/>
    <w:rsid w:val="008D3435"/>
    <w:rsid w:val="008D70F9"/>
    <w:rsid w:val="008E1AC4"/>
    <w:rsid w:val="008E1FA8"/>
    <w:rsid w:val="008E3FCA"/>
    <w:rsid w:val="008E5CC6"/>
    <w:rsid w:val="008E6ECD"/>
    <w:rsid w:val="008E7ADB"/>
    <w:rsid w:val="008E7C08"/>
    <w:rsid w:val="008F3841"/>
    <w:rsid w:val="009017E4"/>
    <w:rsid w:val="0090790F"/>
    <w:rsid w:val="00910945"/>
    <w:rsid w:val="0091508B"/>
    <w:rsid w:val="00922B07"/>
    <w:rsid w:val="00922E5B"/>
    <w:rsid w:val="00940A1A"/>
    <w:rsid w:val="009411B9"/>
    <w:rsid w:val="009462B4"/>
    <w:rsid w:val="009516A3"/>
    <w:rsid w:val="009529AB"/>
    <w:rsid w:val="00952BD4"/>
    <w:rsid w:val="009644F5"/>
    <w:rsid w:val="00966CF2"/>
    <w:rsid w:val="00975A42"/>
    <w:rsid w:val="00985DF0"/>
    <w:rsid w:val="0099041D"/>
    <w:rsid w:val="009A3AEB"/>
    <w:rsid w:val="009A3F24"/>
    <w:rsid w:val="009B6BE9"/>
    <w:rsid w:val="009B7A8A"/>
    <w:rsid w:val="009C2A1F"/>
    <w:rsid w:val="009C71B2"/>
    <w:rsid w:val="009D1AAB"/>
    <w:rsid w:val="009D4DF1"/>
    <w:rsid w:val="009E1230"/>
    <w:rsid w:val="009E179E"/>
    <w:rsid w:val="009E3722"/>
    <w:rsid w:val="009E692E"/>
    <w:rsid w:val="009E6F3F"/>
    <w:rsid w:val="009E73C9"/>
    <w:rsid w:val="009F1E56"/>
    <w:rsid w:val="009F3717"/>
    <w:rsid w:val="00A001D9"/>
    <w:rsid w:val="00A0063B"/>
    <w:rsid w:val="00A01BD7"/>
    <w:rsid w:val="00A04DB8"/>
    <w:rsid w:val="00A06A4B"/>
    <w:rsid w:val="00A1099E"/>
    <w:rsid w:val="00A12333"/>
    <w:rsid w:val="00A2535C"/>
    <w:rsid w:val="00A254B2"/>
    <w:rsid w:val="00A43A72"/>
    <w:rsid w:val="00A43BDB"/>
    <w:rsid w:val="00A46355"/>
    <w:rsid w:val="00A47EC0"/>
    <w:rsid w:val="00A62A11"/>
    <w:rsid w:val="00A63A42"/>
    <w:rsid w:val="00A65CDB"/>
    <w:rsid w:val="00A67165"/>
    <w:rsid w:val="00A7799B"/>
    <w:rsid w:val="00A77DB1"/>
    <w:rsid w:val="00A9239B"/>
    <w:rsid w:val="00A956B0"/>
    <w:rsid w:val="00A96D44"/>
    <w:rsid w:val="00AA0F16"/>
    <w:rsid w:val="00AA3AE4"/>
    <w:rsid w:val="00AA3E43"/>
    <w:rsid w:val="00AA442F"/>
    <w:rsid w:val="00AB3FAB"/>
    <w:rsid w:val="00AB40AE"/>
    <w:rsid w:val="00AB4D8A"/>
    <w:rsid w:val="00AC51DB"/>
    <w:rsid w:val="00AE1C02"/>
    <w:rsid w:val="00AE3379"/>
    <w:rsid w:val="00AE45E9"/>
    <w:rsid w:val="00AE4A31"/>
    <w:rsid w:val="00AF79CE"/>
    <w:rsid w:val="00B023C0"/>
    <w:rsid w:val="00B03AA9"/>
    <w:rsid w:val="00B04346"/>
    <w:rsid w:val="00B07011"/>
    <w:rsid w:val="00B102C0"/>
    <w:rsid w:val="00B11130"/>
    <w:rsid w:val="00B14E68"/>
    <w:rsid w:val="00B17C20"/>
    <w:rsid w:val="00B212AC"/>
    <w:rsid w:val="00B31B28"/>
    <w:rsid w:val="00B31E81"/>
    <w:rsid w:val="00B32B92"/>
    <w:rsid w:val="00B34669"/>
    <w:rsid w:val="00B35DEC"/>
    <w:rsid w:val="00B375F4"/>
    <w:rsid w:val="00B45157"/>
    <w:rsid w:val="00B458C7"/>
    <w:rsid w:val="00B52124"/>
    <w:rsid w:val="00B54A7E"/>
    <w:rsid w:val="00B57347"/>
    <w:rsid w:val="00B57A02"/>
    <w:rsid w:val="00B63E30"/>
    <w:rsid w:val="00B70BA5"/>
    <w:rsid w:val="00B8074F"/>
    <w:rsid w:val="00B80E7D"/>
    <w:rsid w:val="00B81D61"/>
    <w:rsid w:val="00B83569"/>
    <w:rsid w:val="00B84A71"/>
    <w:rsid w:val="00B84CEF"/>
    <w:rsid w:val="00B92FE3"/>
    <w:rsid w:val="00B93024"/>
    <w:rsid w:val="00B95A5E"/>
    <w:rsid w:val="00B96902"/>
    <w:rsid w:val="00BA0C28"/>
    <w:rsid w:val="00BA154D"/>
    <w:rsid w:val="00BB14EC"/>
    <w:rsid w:val="00BB26DB"/>
    <w:rsid w:val="00BB688D"/>
    <w:rsid w:val="00BC1769"/>
    <w:rsid w:val="00BC1CC1"/>
    <w:rsid w:val="00BC6C3B"/>
    <w:rsid w:val="00BD4479"/>
    <w:rsid w:val="00BE2C0E"/>
    <w:rsid w:val="00BE3DCA"/>
    <w:rsid w:val="00BE5653"/>
    <w:rsid w:val="00BF096B"/>
    <w:rsid w:val="00BF147F"/>
    <w:rsid w:val="00BF17E8"/>
    <w:rsid w:val="00BF6167"/>
    <w:rsid w:val="00C02D01"/>
    <w:rsid w:val="00C045A6"/>
    <w:rsid w:val="00C060DA"/>
    <w:rsid w:val="00C10378"/>
    <w:rsid w:val="00C10F61"/>
    <w:rsid w:val="00C14045"/>
    <w:rsid w:val="00C15D52"/>
    <w:rsid w:val="00C16795"/>
    <w:rsid w:val="00C21ED5"/>
    <w:rsid w:val="00C23BFB"/>
    <w:rsid w:val="00C25F96"/>
    <w:rsid w:val="00C27730"/>
    <w:rsid w:val="00C279C7"/>
    <w:rsid w:val="00C30FA2"/>
    <w:rsid w:val="00C421CF"/>
    <w:rsid w:val="00C43DB9"/>
    <w:rsid w:val="00C451F6"/>
    <w:rsid w:val="00C46CCF"/>
    <w:rsid w:val="00C51EB6"/>
    <w:rsid w:val="00C522BD"/>
    <w:rsid w:val="00C548D9"/>
    <w:rsid w:val="00C570F5"/>
    <w:rsid w:val="00C60907"/>
    <w:rsid w:val="00C64CC3"/>
    <w:rsid w:val="00C713C2"/>
    <w:rsid w:val="00C759DE"/>
    <w:rsid w:val="00C80356"/>
    <w:rsid w:val="00C83A7D"/>
    <w:rsid w:val="00C84C9C"/>
    <w:rsid w:val="00C9103E"/>
    <w:rsid w:val="00C96302"/>
    <w:rsid w:val="00CA145E"/>
    <w:rsid w:val="00CA1F69"/>
    <w:rsid w:val="00CA5CEF"/>
    <w:rsid w:val="00CB15C3"/>
    <w:rsid w:val="00CB4E6C"/>
    <w:rsid w:val="00CC268A"/>
    <w:rsid w:val="00CC30F8"/>
    <w:rsid w:val="00CC5D9D"/>
    <w:rsid w:val="00CC77F9"/>
    <w:rsid w:val="00CE2704"/>
    <w:rsid w:val="00CE357E"/>
    <w:rsid w:val="00CE5B0B"/>
    <w:rsid w:val="00CF1BC6"/>
    <w:rsid w:val="00D02092"/>
    <w:rsid w:val="00D0273D"/>
    <w:rsid w:val="00D06218"/>
    <w:rsid w:val="00D13DFA"/>
    <w:rsid w:val="00D14BBB"/>
    <w:rsid w:val="00D1573D"/>
    <w:rsid w:val="00D25B50"/>
    <w:rsid w:val="00D30C5E"/>
    <w:rsid w:val="00D3442F"/>
    <w:rsid w:val="00D37C60"/>
    <w:rsid w:val="00D40895"/>
    <w:rsid w:val="00D449D5"/>
    <w:rsid w:val="00D46D6D"/>
    <w:rsid w:val="00D46D79"/>
    <w:rsid w:val="00D50F7E"/>
    <w:rsid w:val="00D51B56"/>
    <w:rsid w:val="00D52D90"/>
    <w:rsid w:val="00D55869"/>
    <w:rsid w:val="00D567E2"/>
    <w:rsid w:val="00D57BAC"/>
    <w:rsid w:val="00D60954"/>
    <w:rsid w:val="00D616C4"/>
    <w:rsid w:val="00D6537F"/>
    <w:rsid w:val="00D73241"/>
    <w:rsid w:val="00D73D07"/>
    <w:rsid w:val="00D74B28"/>
    <w:rsid w:val="00D82808"/>
    <w:rsid w:val="00D8556F"/>
    <w:rsid w:val="00D85B4E"/>
    <w:rsid w:val="00D86EC3"/>
    <w:rsid w:val="00D92027"/>
    <w:rsid w:val="00D92EED"/>
    <w:rsid w:val="00D94917"/>
    <w:rsid w:val="00D97D94"/>
    <w:rsid w:val="00DA2317"/>
    <w:rsid w:val="00DA3E85"/>
    <w:rsid w:val="00DB76D7"/>
    <w:rsid w:val="00DC7BC2"/>
    <w:rsid w:val="00DD6715"/>
    <w:rsid w:val="00DE0314"/>
    <w:rsid w:val="00DE1DD9"/>
    <w:rsid w:val="00DE4C61"/>
    <w:rsid w:val="00DF30CA"/>
    <w:rsid w:val="00DF7D08"/>
    <w:rsid w:val="00E00992"/>
    <w:rsid w:val="00E03E1D"/>
    <w:rsid w:val="00E04FC1"/>
    <w:rsid w:val="00E05314"/>
    <w:rsid w:val="00E10D81"/>
    <w:rsid w:val="00E1371C"/>
    <w:rsid w:val="00E205B7"/>
    <w:rsid w:val="00E25A50"/>
    <w:rsid w:val="00E25EC8"/>
    <w:rsid w:val="00E30623"/>
    <w:rsid w:val="00E32476"/>
    <w:rsid w:val="00E423E8"/>
    <w:rsid w:val="00E42BB7"/>
    <w:rsid w:val="00E45FE8"/>
    <w:rsid w:val="00E5066B"/>
    <w:rsid w:val="00E50C67"/>
    <w:rsid w:val="00E5213F"/>
    <w:rsid w:val="00E535E1"/>
    <w:rsid w:val="00E55219"/>
    <w:rsid w:val="00E55617"/>
    <w:rsid w:val="00E57EF2"/>
    <w:rsid w:val="00E63C61"/>
    <w:rsid w:val="00E655EF"/>
    <w:rsid w:val="00E7373A"/>
    <w:rsid w:val="00E75544"/>
    <w:rsid w:val="00E77C2E"/>
    <w:rsid w:val="00E80BE0"/>
    <w:rsid w:val="00E93B10"/>
    <w:rsid w:val="00E95DD0"/>
    <w:rsid w:val="00E970CD"/>
    <w:rsid w:val="00EA1561"/>
    <w:rsid w:val="00EA6E94"/>
    <w:rsid w:val="00EB369B"/>
    <w:rsid w:val="00EB6291"/>
    <w:rsid w:val="00EC4DB4"/>
    <w:rsid w:val="00ED0C38"/>
    <w:rsid w:val="00ED3BEF"/>
    <w:rsid w:val="00ED40BE"/>
    <w:rsid w:val="00ED67E4"/>
    <w:rsid w:val="00EE0440"/>
    <w:rsid w:val="00EE14B3"/>
    <w:rsid w:val="00EE15B5"/>
    <w:rsid w:val="00EF1109"/>
    <w:rsid w:val="00EF2F98"/>
    <w:rsid w:val="00F022E2"/>
    <w:rsid w:val="00F02F59"/>
    <w:rsid w:val="00F03F2E"/>
    <w:rsid w:val="00F05095"/>
    <w:rsid w:val="00F20AA0"/>
    <w:rsid w:val="00F418C6"/>
    <w:rsid w:val="00F41D47"/>
    <w:rsid w:val="00F46279"/>
    <w:rsid w:val="00F56067"/>
    <w:rsid w:val="00F57201"/>
    <w:rsid w:val="00F62FCF"/>
    <w:rsid w:val="00F64F84"/>
    <w:rsid w:val="00F7292D"/>
    <w:rsid w:val="00F7545F"/>
    <w:rsid w:val="00F84651"/>
    <w:rsid w:val="00F85D5F"/>
    <w:rsid w:val="00F94897"/>
    <w:rsid w:val="00F95FCA"/>
    <w:rsid w:val="00FA163F"/>
    <w:rsid w:val="00FA1E05"/>
    <w:rsid w:val="00FA6796"/>
    <w:rsid w:val="00FB25DD"/>
    <w:rsid w:val="00FB279D"/>
    <w:rsid w:val="00FB47B8"/>
    <w:rsid w:val="00FB65BC"/>
    <w:rsid w:val="00FC360B"/>
    <w:rsid w:val="00FC44F1"/>
    <w:rsid w:val="00FC4EEE"/>
    <w:rsid w:val="00FC6A65"/>
    <w:rsid w:val="00FD0B7F"/>
    <w:rsid w:val="00FE1052"/>
    <w:rsid w:val="00FE22F7"/>
    <w:rsid w:val="00FE3394"/>
    <w:rsid w:val="00FE67C4"/>
    <w:rsid w:val="00FF3489"/>
    <w:rsid w:val="00FF5C6F"/>
    <w:rsid w:val="00FF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ABEA-46FC-4722-8438-155A254A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6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76E0"/>
    <w:pPr>
      <w:keepNext/>
      <w:widowControl/>
      <w:tabs>
        <w:tab w:val="left" w:pos="2280"/>
      </w:tabs>
      <w:autoSpaceDE/>
      <w:autoSpaceDN/>
      <w:adjustRightInd/>
      <w:outlineLvl w:val="0"/>
    </w:pPr>
    <w:rPr>
      <w:sz w:val="52"/>
      <w:szCs w:val="24"/>
    </w:rPr>
  </w:style>
  <w:style w:type="paragraph" w:styleId="2">
    <w:name w:val="heading 2"/>
    <w:basedOn w:val="a"/>
    <w:next w:val="a"/>
    <w:link w:val="20"/>
    <w:qFormat/>
    <w:rsid w:val="000C76E0"/>
    <w:pPr>
      <w:keepNext/>
      <w:widowControl/>
      <w:tabs>
        <w:tab w:val="left" w:pos="2280"/>
      </w:tabs>
      <w:autoSpaceDE/>
      <w:autoSpaceDN/>
      <w:adjustRightInd/>
      <w:jc w:val="center"/>
      <w:outlineLvl w:val="1"/>
    </w:pPr>
    <w:rPr>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F9"/>
    <w:pPr>
      <w:autoSpaceDE w:val="0"/>
      <w:autoSpaceDN w:val="0"/>
      <w:adjustRightInd w:val="0"/>
      <w:spacing w:after="0" w:line="240" w:lineRule="auto"/>
    </w:pPr>
    <w:rPr>
      <w:rFonts w:ascii="Calibri" w:hAnsi="Calibri" w:cs="Calibri"/>
    </w:rPr>
  </w:style>
  <w:style w:type="character" w:customStyle="1" w:styleId="10">
    <w:name w:val="Заголовок 1 Знак"/>
    <w:basedOn w:val="a0"/>
    <w:link w:val="1"/>
    <w:rsid w:val="000C76E0"/>
    <w:rPr>
      <w:rFonts w:ascii="Times New Roman" w:eastAsia="Times New Roman" w:hAnsi="Times New Roman" w:cs="Times New Roman"/>
      <w:sz w:val="52"/>
      <w:szCs w:val="24"/>
      <w:lang w:eastAsia="ru-RU"/>
    </w:rPr>
  </w:style>
  <w:style w:type="character" w:customStyle="1" w:styleId="20">
    <w:name w:val="Заголовок 2 Знак"/>
    <w:basedOn w:val="a0"/>
    <w:link w:val="2"/>
    <w:rsid w:val="000C76E0"/>
    <w:rPr>
      <w:rFonts w:ascii="Times New Roman" w:eastAsia="Times New Roman" w:hAnsi="Times New Roman" w:cs="Times New Roman"/>
      <w:sz w:val="52"/>
      <w:szCs w:val="24"/>
      <w:lang w:eastAsia="ru-RU"/>
    </w:rPr>
  </w:style>
  <w:style w:type="paragraph" w:styleId="a3">
    <w:name w:val="Title"/>
    <w:basedOn w:val="a"/>
    <w:link w:val="a4"/>
    <w:qFormat/>
    <w:rsid w:val="000C76E0"/>
    <w:pPr>
      <w:widowControl/>
      <w:autoSpaceDE/>
      <w:autoSpaceDN/>
      <w:adjustRightInd/>
      <w:jc w:val="center"/>
    </w:pPr>
    <w:rPr>
      <w:b/>
      <w:bCs/>
      <w:sz w:val="28"/>
      <w:szCs w:val="28"/>
    </w:rPr>
  </w:style>
  <w:style w:type="character" w:customStyle="1" w:styleId="a4">
    <w:name w:val="Название Знак"/>
    <w:basedOn w:val="a0"/>
    <w:link w:val="a3"/>
    <w:rsid w:val="000C76E0"/>
    <w:rPr>
      <w:rFonts w:ascii="Times New Roman" w:eastAsia="Times New Roman" w:hAnsi="Times New Roman" w:cs="Times New Roman"/>
      <w:b/>
      <w:bCs/>
      <w:sz w:val="28"/>
      <w:szCs w:val="28"/>
      <w:lang w:eastAsia="ru-RU"/>
    </w:rPr>
  </w:style>
  <w:style w:type="paragraph" w:customStyle="1" w:styleId="CharChar">
    <w:name w:val="Char Char"/>
    <w:basedOn w:val="a"/>
    <w:rsid w:val="000C76E0"/>
    <w:pPr>
      <w:widowControl/>
      <w:autoSpaceDE/>
      <w:autoSpaceDN/>
      <w:adjustRightInd/>
      <w:spacing w:after="120"/>
    </w:pPr>
    <w:rPr>
      <w:rFonts w:ascii="Arial" w:hAnsi="Arial"/>
      <w:lang w:val="en-US" w:eastAsia="en-US"/>
    </w:rPr>
  </w:style>
  <w:style w:type="paragraph" w:customStyle="1" w:styleId="a5">
    <w:name w:val="Знак"/>
    <w:basedOn w:val="a"/>
    <w:rsid w:val="001D28F0"/>
    <w:pPr>
      <w:widowControl/>
      <w:autoSpaceDE/>
      <w:autoSpaceDN/>
      <w:adjustRightInd/>
      <w:spacing w:before="100" w:beforeAutospacing="1" w:after="100" w:afterAutospacing="1"/>
    </w:pPr>
    <w:rPr>
      <w:rFonts w:ascii="Tahoma" w:hAnsi="Tahoma"/>
      <w:lang w:val="en-US" w:eastAsia="en-US"/>
    </w:rPr>
  </w:style>
  <w:style w:type="paragraph" w:styleId="a6">
    <w:name w:val="Balloon Text"/>
    <w:basedOn w:val="a"/>
    <w:link w:val="a7"/>
    <w:uiPriority w:val="99"/>
    <w:semiHidden/>
    <w:unhideWhenUsed/>
    <w:rsid w:val="00345367"/>
    <w:rPr>
      <w:rFonts w:ascii="Segoe UI" w:hAnsi="Segoe UI" w:cs="Segoe UI"/>
      <w:sz w:val="18"/>
      <w:szCs w:val="18"/>
    </w:rPr>
  </w:style>
  <w:style w:type="character" w:customStyle="1" w:styleId="a7">
    <w:name w:val="Текст выноски Знак"/>
    <w:basedOn w:val="a0"/>
    <w:link w:val="a6"/>
    <w:uiPriority w:val="99"/>
    <w:semiHidden/>
    <w:rsid w:val="00345367"/>
    <w:rPr>
      <w:rFonts w:ascii="Segoe UI" w:eastAsia="Times New Roman" w:hAnsi="Segoe UI" w:cs="Segoe UI"/>
      <w:sz w:val="18"/>
      <w:szCs w:val="18"/>
      <w:lang w:eastAsia="ru-RU"/>
    </w:rPr>
  </w:style>
  <w:style w:type="paragraph" w:customStyle="1" w:styleId="a8">
    <w:name w:val="Прижатый влево"/>
    <w:basedOn w:val="a"/>
    <w:next w:val="a"/>
    <w:uiPriority w:val="99"/>
    <w:rsid w:val="009644F5"/>
    <w:pPr>
      <w:widowControl/>
    </w:pPr>
    <w:rPr>
      <w:rFonts w:ascii="Arial" w:hAnsi="Arial" w:cs="Arial"/>
      <w:sz w:val="24"/>
      <w:szCs w:val="24"/>
    </w:rPr>
  </w:style>
  <w:style w:type="paragraph" w:customStyle="1" w:styleId="a9">
    <w:name w:val="Заголовок статьи"/>
    <w:basedOn w:val="a"/>
    <w:next w:val="a"/>
    <w:uiPriority w:val="99"/>
    <w:rsid w:val="007C09C1"/>
    <w:pPr>
      <w:widowControl/>
      <w:ind w:left="1612" w:hanging="892"/>
      <w:jc w:val="both"/>
    </w:pPr>
    <w:rPr>
      <w:rFonts w:ascii="Arial" w:hAnsi="Arial" w:cs="Arial"/>
      <w:sz w:val="24"/>
      <w:szCs w:val="24"/>
    </w:rPr>
  </w:style>
  <w:style w:type="paragraph" w:styleId="aa">
    <w:name w:val="List Paragraph"/>
    <w:basedOn w:val="a"/>
    <w:uiPriority w:val="34"/>
    <w:qFormat/>
    <w:rsid w:val="001F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7864">
      <w:bodyDiv w:val="1"/>
      <w:marLeft w:val="0"/>
      <w:marRight w:val="0"/>
      <w:marTop w:val="0"/>
      <w:marBottom w:val="0"/>
      <w:divBdr>
        <w:top w:val="none" w:sz="0" w:space="0" w:color="auto"/>
        <w:left w:val="none" w:sz="0" w:space="0" w:color="auto"/>
        <w:bottom w:val="none" w:sz="0" w:space="0" w:color="auto"/>
        <w:right w:val="none" w:sz="0" w:space="0" w:color="auto"/>
      </w:divBdr>
    </w:div>
    <w:div w:id="2034184060">
      <w:bodyDiv w:val="1"/>
      <w:marLeft w:val="0"/>
      <w:marRight w:val="0"/>
      <w:marTop w:val="0"/>
      <w:marBottom w:val="0"/>
      <w:divBdr>
        <w:top w:val="none" w:sz="0" w:space="0" w:color="auto"/>
        <w:left w:val="none" w:sz="0" w:space="0" w:color="auto"/>
        <w:bottom w:val="none" w:sz="0" w:space="0" w:color="auto"/>
        <w:right w:val="none" w:sz="0" w:space="0" w:color="auto"/>
      </w:divBdr>
      <w:divsChild>
        <w:div w:id="42631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B3F3F71EBCE4DE4241C268B302EEAF78E1AE46793B56379141DCDF14DAE96723B1E261275E8D25BC059A6D9ED2D1D1B6D3D1BD26CFA9E6K7b7L" TargetMode="External"/><Relationship Id="rId13" Type="http://schemas.openxmlformats.org/officeDocument/2006/relationships/hyperlink" Target="consultantplus://offline/ref=2A90A828E3957FAA94B64468F052A339439789C110C8B9D80B61EBE138B0B645AE64B0E3D090A547D98F6035283BB5927F7D4442AF93A50034z3N" TargetMode="External"/><Relationship Id="rId3" Type="http://schemas.openxmlformats.org/officeDocument/2006/relationships/styles" Target="styles.xml"/><Relationship Id="rId7" Type="http://schemas.openxmlformats.org/officeDocument/2006/relationships/hyperlink" Target="consultantplus://offline/ref=E0F98C8553CECAED40E8C352AF90A200D353668FECE6AC372939B4E30AA499CDA2C9073A157507B8423EC7F9F2s3WCL" TargetMode="External"/><Relationship Id="rId12" Type="http://schemas.openxmlformats.org/officeDocument/2006/relationships/hyperlink" Target="consultantplus://offline/ref=D836778680E01898AAC23555EA54C511208DAB3C638796475505AFAA380E010C7CFB4BE79A5D15C4BA25D600C78D58DFBA8C629FBCz0n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3E9CEDFBE693AEA4A95394B3E74607B0FBB88029CBEE7CAEAFC8C64DDC5ED0B872671CC076248A3FDDC2E8432D685951EE0E8A3BDAB6FA4AU2l6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00D35D56306BD812AD52E822DC1A22BBD33B07475C958410114D1ED0F2ED139F6D1E84719408D6BFCA89476D5851BAA3079BEBC950b0L" TargetMode="External"/><Relationship Id="rId4" Type="http://schemas.openxmlformats.org/officeDocument/2006/relationships/settings" Target="settings.xml"/><Relationship Id="rId9" Type="http://schemas.openxmlformats.org/officeDocument/2006/relationships/hyperlink" Target="consultantplus://offline/ref=2AB3F3F71EBCE4DE4241C268B302EEAF78E1AE46793B56379141DCDF14DAE96723B1E261275F8B2ABB059A6D9ED2D1D1B6D3D1BD26CFA9E6K7b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A455-1C7F-4A91-895B-3175336E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Pages>
  <Words>1634</Words>
  <Characters>9317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Месирова</dc:creator>
  <cp:keywords/>
  <dc:description/>
  <cp:lastModifiedBy>Мадина Калабекова</cp:lastModifiedBy>
  <cp:revision>60</cp:revision>
  <cp:lastPrinted>2022-12-21T09:28:00Z</cp:lastPrinted>
  <dcterms:created xsi:type="dcterms:W3CDTF">2022-12-06T08:20:00Z</dcterms:created>
  <dcterms:modified xsi:type="dcterms:W3CDTF">2022-12-26T12:24:00Z</dcterms:modified>
</cp:coreProperties>
</file>